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70420" w14:textId="77777777" w:rsidR="00F238BE" w:rsidRDefault="00F238BE" w:rsidP="00F238BE">
      <w:pPr>
        <w:jc w:val="center"/>
        <w:rPr>
          <w:rFonts w:ascii="Arial" w:hAnsi="Arial" w:cs="Arial"/>
          <w:b/>
        </w:rPr>
      </w:pPr>
    </w:p>
    <w:p w14:paraId="7096054E" w14:textId="36E7A9AC" w:rsidR="00F238BE" w:rsidRPr="00F43882" w:rsidRDefault="00F43882" w:rsidP="00F238BE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  <w:r w:rsidRPr="00F43882">
        <w:rPr>
          <w:rFonts w:ascii="Arial" w:hAnsi="Arial" w:cs="Arial"/>
          <w:b/>
          <w:color w:val="FF0000"/>
          <w:sz w:val="32"/>
          <w:u w:val="single"/>
        </w:rPr>
        <w:t>Programação Preliminar</w:t>
      </w:r>
    </w:p>
    <w:p w14:paraId="1596026C" w14:textId="77777777" w:rsidR="00F43882" w:rsidRDefault="00F43882" w:rsidP="00F238BE">
      <w:pPr>
        <w:jc w:val="center"/>
        <w:rPr>
          <w:rFonts w:ascii="Arial" w:hAnsi="Arial" w:cs="Arial"/>
          <w:b/>
        </w:rPr>
      </w:pPr>
    </w:p>
    <w:p w14:paraId="70650D6A" w14:textId="1CF5324B" w:rsidR="00F43882" w:rsidRPr="00F43882" w:rsidRDefault="00F43882" w:rsidP="00F43882">
      <w:pPr>
        <w:jc w:val="right"/>
        <w:rPr>
          <w:rFonts w:ascii="Arial" w:hAnsi="Arial" w:cs="Arial"/>
          <w:color w:val="FF0000"/>
        </w:rPr>
      </w:pPr>
      <w:r w:rsidRPr="00F43882">
        <w:rPr>
          <w:rFonts w:ascii="Arial" w:hAnsi="Arial" w:cs="Arial"/>
          <w:color w:val="FF0000"/>
        </w:rPr>
        <w:t>Atualizada – 27/01 – 11H45</w:t>
      </w:r>
    </w:p>
    <w:p w14:paraId="46567EB1" w14:textId="77777777" w:rsidR="00F238BE" w:rsidRDefault="00F238BE" w:rsidP="00F238BE">
      <w:pPr>
        <w:jc w:val="center"/>
        <w:rPr>
          <w:rFonts w:ascii="Arial" w:hAnsi="Arial" w:cs="Arial"/>
          <w:b/>
        </w:rPr>
      </w:pPr>
    </w:p>
    <w:p w14:paraId="5959F5ED" w14:textId="77777777" w:rsidR="00F238BE" w:rsidRDefault="00F238BE" w:rsidP="00F238BE">
      <w:pPr>
        <w:jc w:val="center"/>
        <w:rPr>
          <w:rFonts w:ascii="Arial" w:hAnsi="Arial" w:cs="Arial"/>
          <w:b/>
        </w:rPr>
      </w:pPr>
      <w:r w:rsidRPr="009205CF">
        <w:rPr>
          <w:rFonts w:ascii="Arial" w:hAnsi="Arial" w:cs="Arial"/>
          <w:b/>
        </w:rPr>
        <w:t xml:space="preserve">Seminário Nacional </w:t>
      </w:r>
      <w:r>
        <w:rPr>
          <w:rFonts w:ascii="Arial" w:hAnsi="Arial" w:cs="Arial"/>
          <w:b/>
        </w:rPr>
        <w:t>“</w:t>
      </w:r>
      <w:r w:rsidRPr="009205CF">
        <w:rPr>
          <w:rFonts w:ascii="Arial" w:hAnsi="Arial" w:cs="Arial"/>
          <w:b/>
        </w:rPr>
        <w:t>Aplicação da Reforma da Previdência pelos municípios brasileiros– EC 103/19”</w:t>
      </w:r>
    </w:p>
    <w:p w14:paraId="6B3C5A97" w14:textId="14A07213" w:rsidR="00F238BE" w:rsidRPr="003171B2" w:rsidRDefault="00F238BE" w:rsidP="00F238BE">
      <w:pPr>
        <w:jc w:val="center"/>
        <w:rPr>
          <w:rFonts w:ascii="Arial" w:hAnsi="Arial" w:cs="Arial"/>
          <w:sz w:val="22"/>
          <w:szCs w:val="22"/>
        </w:rPr>
      </w:pPr>
      <w:r w:rsidRPr="003171B2">
        <w:rPr>
          <w:rFonts w:ascii="Arial" w:hAnsi="Arial" w:cs="Arial"/>
          <w:b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t xml:space="preserve">29 </w:t>
      </w:r>
      <w:r w:rsidRPr="003171B2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janeiro (quarta</w:t>
      </w:r>
      <w:r w:rsidR="00F43882">
        <w:rPr>
          <w:rFonts w:ascii="Arial" w:hAnsi="Arial" w:cs="Arial"/>
          <w:sz w:val="22"/>
          <w:szCs w:val="22"/>
        </w:rPr>
        <w:t>-feira)</w:t>
      </w:r>
    </w:p>
    <w:p w14:paraId="056C365D" w14:textId="77777777" w:rsidR="00F238BE" w:rsidRPr="003171B2" w:rsidRDefault="00F238BE" w:rsidP="00F238BE">
      <w:pPr>
        <w:jc w:val="center"/>
        <w:rPr>
          <w:rFonts w:ascii="Arial" w:hAnsi="Arial" w:cs="Arial"/>
          <w:b/>
          <w:sz w:val="22"/>
          <w:szCs w:val="22"/>
        </w:rPr>
      </w:pPr>
      <w:r w:rsidRPr="003171B2">
        <w:rPr>
          <w:rFonts w:ascii="Arial" w:hAnsi="Arial" w:cs="Arial"/>
          <w:b/>
          <w:sz w:val="22"/>
          <w:szCs w:val="22"/>
        </w:rPr>
        <w:t xml:space="preserve">Horário: </w:t>
      </w:r>
      <w:r w:rsidRPr="003171B2">
        <w:rPr>
          <w:rFonts w:ascii="Arial" w:hAnsi="Arial" w:cs="Arial"/>
          <w:sz w:val="22"/>
          <w:szCs w:val="22"/>
        </w:rPr>
        <w:t>9h30 às 17h30</w:t>
      </w:r>
    </w:p>
    <w:p w14:paraId="590C6A87" w14:textId="72EC69CF" w:rsidR="00F238BE" w:rsidRDefault="00F238BE" w:rsidP="007C1E62">
      <w:pPr>
        <w:jc w:val="center"/>
        <w:rPr>
          <w:rFonts w:ascii="Arial" w:hAnsi="Arial" w:cs="Arial"/>
          <w:sz w:val="22"/>
          <w:szCs w:val="22"/>
        </w:rPr>
      </w:pPr>
      <w:r w:rsidRPr="00F43882">
        <w:rPr>
          <w:rFonts w:ascii="Arial" w:hAnsi="Arial" w:cs="Arial"/>
          <w:b/>
          <w:sz w:val="22"/>
          <w:szCs w:val="22"/>
          <w:highlight w:val="yellow"/>
        </w:rPr>
        <w:t xml:space="preserve">Local: </w:t>
      </w:r>
      <w:r w:rsidR="007C1E62" w:rsidRPr="00F43882">
        <w:rPr>
          <w:rFonts w:ascii="Arial" w:hAnsi="Arial" w:cs="Arial"/>
          <w:sz w:val="22"/>
          <w:szCs w:val="22"/>
          <w:highlight w:val="yellow"/>
        </w:rPr>
        <w:t>Carlton Hotel - Setor Hoteleiro Sul (SHS), quadra 5, bloco G. Brasília/DF Brasil</w:t>
      </w:r>
    </w:p>
    <w:p w14:paraId="72A431E4" w14:textId="77777777" w:rsidR="007C1E62" w:rsidRDefault="007C1E62" w:rsidP="007C1E62">
      <w:pPr>
        <w:jc w:val="center"/>
        <w:rPr>
          <w:rFonts w:ascii="Arial" w:hAnsi="Arial" w:cs="Arial"/>
          <w:sz w:val="22"/>
          <w:szCs w:val="22"/>
        </w:rPr>
      </w:pPr>
    </w:p>
    <w:p w14:paraId="201AF63C" w14:textId="77777777" w:rsidR="007C1E62" w:rsidRDefault="007C1E62" w:rsidP="007C1E62">
      <w:pPr>
        <w:jc w:val="center"/>
        <w:rPr>
          <w:rFonts w:ascii="Arial" w:hAnsi="Arial" w:cs="Arial"/>
        </w:rPr>
      </w:pPr>
    </w:p>
    <w:p w14:paraId="4C5F953C" w14:textId="77777777" w:rsidR="00F238BE" w:rsidRPr="009205CF" w:rsidRDefault="00F238BE" w:rsidP="00F238BE">
      <w:pPr>
        <w:spacing w:line="360" w:lineRule="auto"/>
        <w:jc w:val="both"/>
        <w:rPr>
          <w:rFonts w:ascii="Arial" w:hAnsi="Arial" w:cs="Arial"/>
        </w:rPr>
      </w:pPr>
      <w:r w:rsidRPr="009205CF">
        <w:rPr>
          <w:rFonts w:ascii="Arial" w:hAnsi="Arial" w:cs="Arial"/>
          <w:b/>
        </w:rPr>
        <w:t>9h30</w:t>
      </w:r>
      <w:r w:rsidRPr="009205CF">
        <w:rPr>
          <w:rFonts w:ascii="Arial" w:hAnsi="Arial" w:cs="Arial"/>
        </w:rPr>
        <w:t xml:space="preserve"> Boas Vindas</w:t>
      </w:r>
      <w:bookmarkStart w:id="0" w:name="_GoBack"/>
      <w:bookmarkEnd w:id="0"/>
    </w:p>
    <w:p w14:paraId="09ECF09F" w14:textId="69D92AAD" w:rsidR="00F238BE" w:rsidRPr="0092150B" w:rsidRDefault="00F238BE" w:rsidP="00F238BE">
      <w:pPr>
        <w:rPr>
          <w:rFonts w:ascii="Arial" w:hAnsi="Arial" w:cs="Arial"/>
        </w:rPr>
      </w:pPr>
      <w:r w:rsidRPr="0092150B">
        <w:rPr>
          <w:rFonts w:ascii="Arial" w:hAnsi="Arial" w:cs="Arial"/>
          <w:b/>
        </w:rPr>
        <w:t xml:space="preserve">Jonas </w:t>
      </w:r>
      <w:proofErr w:type="spellStart"/>
      <w:r w:rsidRPr="0092150B">
        <w:rPr>
          <w:rFonts w:ascii="Arial" w:hAnsi="Arial" w:cs="Arial"/>
          <w:b/>
        </w:rPr>
        <w:t>Donizette</w:t>
      </w:r>
      <w:proofErr w:type="spellEnd"/>
      <w:r w:rsidRPr="0092150B">
        <w:rPr>
          <w:rFonts w:ascii="Arial" w:hAnsi="Arial" w:cs="Arial"/>
        </w:rPr>
        <w:t xml:space="preserve">, prefeito de Campinas/SP, presidente da FNP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61D7C4B9" w14:textId="0307ACDE" w:rsidR="00F238BE" w:rsidRDefault="00F238BE" w:rsidP="00F238BE">
      <w:pPr>
        <w:rPr>
          <w:rFonts w:ascii="Arial" w:hAnsi="Arial" w:cs="Arial"/>
        </w:rPr>
      </w:pPr>
      <w:r w:rsidRPr="00685089">
        <w:rPr>
          <w:rFonts w:ascii="Arial" w:hAnsi="Arial" w:cs="Arial"/>
          <w:b/>
        </w:rPr>
        <w:t>Firmino Filho</w:t>
      </w:r>
      <w:r>
        <w:rPr>
          <w:rFonts w:ascii="Arial" w:hAnsi="Arial" w:cs="Arial"/>
        </w:rPr>
        <w:t>, prefeito de Teresina/PI, 2º vice-presidente nacional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2DA2D98E" w14:textId="587F6D3B" w:rsidR="00F238BE" w:rsidRDefault="00F238BE" w:rsidP="00F238BE">
      <w:pPr>
        <w:rPr>
          <w:rFonts w:ascii="Arial" w:hAnsi="Arial" w:cs="Arial"/>
        </w:rPr>
      </w:pPr>
      <w:r w:rsidRPr="004F0562">
        <w:rPr>
          <w:rFonts w:ascii="Arial" w:hAnsi="Arial" w:cs="Arial"/>
          <w:b/>
        </w:rPr>
        <w:t xml:space="preserve">Duarte Nogueira, </w:t>
      </w:r>
      <w:r w:rsidRPr="004F0562">
        <w:rPr>
          <w:rFonts w:ascii="Arial" w:hAnsi="Arial" w:cs="Arial"/>
        </w:rPr>
        <w:t>prefeito de Ribeirão Preto/SP e vice-presidente de Reforma Tributária 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B8F4B81" w14:textId="2B8E4D33" w:rsidR="00F238BE" w:rsidRPr="004F0562" w:rsidRDefault="00F238BE" w:rsidP="00F238BE">
      <w:pPr>
        <w:rPr>
          <w:rFonts w:ascii="Arial" w:hAnsi="Arial" w:cs="Arial"/>
        </w:rPr>
      </w:pPr>
      <w:proofErr w:type="spellStart"/>
      <w:r w:rsidRPr="00F238BE">
        <w:rPr>
          <w:rFonts w:ascii="Arial" w:hAnsi="Arial" w:cs="Arial"/>
          <w:b/>
        </w:rPr>
        <w:t>Hildon</w:t>
      </w:r>
      <w:proofErr w:type="spellEnd"/>
      <w:r w:rsidRPr="00F238BE">
        <w:rPr>
          <w:rFonts w:ascii="Arial" w:hAnsi="Arial" w:cs="Arial"/>
          <w:b/>
        </w:rPr>
        <w:t xml:space="preserve"> Chaves</w:t>
      </w:r>
      <w:r>
        <w:rPr>
          <w:rFonts w:ascii="Arial" w:hAnsi="Arial" w:cs="Arial"/>
        </w:rPr>
        <w:t xml:space="preserve">, prefeito de Porto Velho/RO e vice-presidente de Relações com o </w:t>
      </w:r>
      <w:proofErr w:type="gramStart"/>
      <w:r>
        <w:rPr>
          <w:rFonts w:ascii="Arial" w:hAnsi="Arial" w:cs="Arial"/>
        </w:rPr>
        <w:t>Judiciário</w:t>
      </w:r>
      <w:r w:rsidR="00F43882" w:rsidRPr="00D325BA">
        <w:rPr>
          <w:rFonts w:ascii="Arial" w:hAnsi="Arial" w:cs="Arial"/>
          <w:highlight w:val="yellow"/>
        </w:rPr>
        <w:t>(</w:t>
      </w:r>
      <w:proofErr w:type="gramEnd"/>
      <w:r w:rsidR="00F43882" w:rsidRPr="00D325BA">
        <w:rPr>
          <w:rFonts w:ascii="Arial" w:hAnsi="Arial" w:cs="Arial"/>
          <w:highlight w:val="yellow"/>
        </w:rPr>
        <w:t>CONFIRMADO)</w:t>
      </w:r>
    </w:p>
    <w:p w14:paraId="5B80E916" w14:textId="2DC925DE" w:rsidR="00F238BE" w:rsidRDefault="00F238BE" w:rsidP="00F238BE">
      <w:pPr>
        <w:rPr>
          <w:rFonts w:ascii="Arial" w:hAnsi="Arial" w:cs="Arial"/>
        </w:rPr>
      </w:pPr>
      <w:r w:rsidRPr="00465E42">
        <w:rPr>
          <w:rFonts w:ascii="Arial" w:hAnsi="Arial" w:cs="Arial"/>
          <w:b/>
        </w:rPr>
        <w:t>Leonardo Rolim</w:t>
      </w:r>
      <w:r w:rsidRPr="009205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AF2BDB">
        <w:rPr>
          <w:rFonts w:ascii="Arial" w:hAnsi="Arial" w:cs="Arial"/>
        </w:rPr>
        <w:t xml:space="preserve">ecretário de Previdência do </w:t>
      </w:r>
      <w:r>
        <w:rPr>
          <w:rFonts w:ascii="Arial" w:hAnsi="Arial" w:cs="Arial"/>
        </w:rPr>
        <w:t>m</w:t>
      </w:r>
      <w:r w:rsidRPr="00AF2BDB">
        <w:rPr>
          <w:rFonts w:ascii="Arial" w:hAnsi="Arial" w:cs="Arial"/>
        </w:rPr>
        <w:t>inistério da Economia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7B7ADC49" w14:textId="77777777" w:rsidR="00F238BE" w:rsidRPr="009E22D5" w:rsidRDefault="00F238BE" w:rsidP="00F238BE">
      <w:pPr>
        <w:jc w:val="both"/>
        <w:rPr>
          <w:rFonts w:ascii="Arial" w:hAnsi="Arial" w:cs="Arial"/>
          <w:b/>
        </w:rPr>
      </w:pPr>
    </w:p>
    <w:p w14:paraId="3361E0EB" w14:textId="77777777" w:rsidR="00F238BE" w:rsidRPr="009205CF" w:rsidRDefault="00F238BE" w:rsidP="00F238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9205CF">
        <w:rPr>
          <w:rFonts w:ascii="Arial" w:hAnsi="Arial" w:cs="Arial"/>
          <w:b/>
        </w:rPr>
        <w:t xml:space="preserve">h - A reforma da previdência e seus impactos nos municípios </w:t>
      </w:r>
    </w:p>
    <w:p w14:paraId="49786777" w14:textId="77777777" w:rsidR="00031A1F" w:rsidRDefault="00F238BE" w:rsidP="00F238BE">
      <w:pPr>
        <w:jc w:val="both"/>
        <w:rPr>
          <w:rFonts w:ascii="Arial" w:hAnsi="Arial" w:cs="Arial"/>
          <w:i/>
          <w:sz w:val="22"/>
          <w:szCs w:val="22"/>
        </w:rPr>
      </w:pPr>
      <w:r w:rsidRPr="003E23BE">
        <w:rPr>
          <w:rFonts w:ascii="Arial" w:hAnsi="Arial" w:cs="Arial"/>
          <w:b/>
          <w:sz w:val="22"/>
          <w:szCs w:val="22"/>
        </w:rPr>
        <w:t>Ementa:</w:t>
      </w:r>
      <w:r w:rsidRPr="003E23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3E23BE">
        <w:rPr>
          <w:rFonts w:ascii="Arial" w:hAnsi="Arial" w:cs="Arial"/>
          <w:i/>
          <w:sz w:val="22"/>
          <w:szCs w:val="22"/>
        </w:rPr>
        <w:t>nálise da Emenda Constitucional nº 103/19 e sua aplicação nos Regimes Próprios de Previdência Social. Temas c</w:t>
      </w:r>
    </w:p>
    <w:p w14:paraId="4CFE6FB6" w14:textId="2B261713" w:rsidR="00F238BE" w:rsidRPr="003E23BE" w:rsidRDefault="00F238BE" w:rsidP="00F238BE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proofErr w:type="gramStart"/>
      <w:r w:rsidRPr="003E23BE">
        <w:rPr>
          <w:rFonts w:ascii="Arial" w:hAnsi="Arial" w:cs="Arial"/>
          <w:i/>
          <w:sz w:val="22"/>
          <w:szCs w:val="22"/>
        </w:rPr>
        <w:t>omo</w:t>
      </w:r>
      <w:proofErr w:type="spellEnd"/>
      <w:proofErr w:type="gramEnd"/>
      <w:r w:rsidRPr="003E23BE">
        <w:rPr>
          <w:rFonts w:ascii="Arial" w:hAnsi="Arial" w:cs="Arial"/>
          <w:i/>
          <w:sz w:val="22"/>
          <w:szCs w:val="22"/>
        </w:rPr>
        <w:t xml:space="preserve"> o “Ajuste da alíquota: como e quando fazer?” e a “Viabilidade do prazo para a aplicação das medidas – uma análise da conjuntura política e necessidade de atender o prazo para normatização da Emenda Constitucional”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3E23BE">
        <w:rPr>
          <w:rFonts w:ascii="Arial" w:hAnsi="Arial" w:cs="Arial"/>
          <w:i/>
          <w:sz w:val="22"/>
          <w:szCs w:val="22"/>
        </w:rPr>
        <w:t xml:space="preserve">também farão parte </w:t>
      </w:r>
      <w:r>
        <w:rPr>
          <w:rFonts w:ascii="Arial" w:hAnsi="Arial" w:cs="Arial"/>
          <w:i/>
          <w:sz w:val="22"/>
          <w:szCs w:val="22"/>
        </w:rPr>
        <w:t>desse debate.</w:t>
      </w:r>
    </w:p>
    <w:p w14:paraId="581078E0" w14:textId="77777777" w:rsidR="00F238BE" w:rsidRPr="003E23BE" w:rsidRDefault="00F238BE" w:rsidP="00F238BE">
      <w:pPr>
        <w:jc w:val="both"/>
        <w:rPr>
          <w:rFonts w:ascii="Arial" w:hAnsi="Arial" w:cs="Arial"/>
          <w:sz w:val="22"/>
          <w:szCs w:val="22"/>
        </w:rPr>
      </w:pPr>
    </w:p>
    <w:p w14:paraId="0AFA0876" w14:textId="77777777" w:rsidR="00F238BE" w:rsidRDefault="00F238BE" w:rsidP="00F238BE">
      <w:pPr>
        <w:rPr>
          <w:rFonts w:ascii="Arial" w:hAnsi="Arial" w:cs="Arial"/>
          <w:b/>
        </w:rPr>
      </w:pPr>
      <w:r w:rsidRPr="009205CF">
        <w:rPr>
          <w:rFonts w:ascii="Arial" w:hAnsi="Arial" w:cs="Arial"/>
          <w:b/>
        </w:rPr>
        <w:t xml:space="preserve">Mediador: </w:t>
      </w:r>
    </w:p>
    <w:p w14:paraId="7436838F" w14:textId="18BE9350" w:rsidR="00827940" w:rsidRPr="0092150B" w:rsidRDefault="00827940" w:rsidP="00827940">
      <w:pPr>
        <w:rPr>
          <w:rFonts w:ascii="Arial" w:hAnsi="Arial" w:cs="Arial"/>
        </w:rPr>
      </w:pPr>
      <w:r w:rsidRPr="0092150B">
        <w:rPr>
          <w:rFonts w:ascii="Arial" w:hAnsi="Arial" w:cs="Arial"/>
          <w:b/>
        </w:rPr>
        <w:t xml:space="preserve">Jonas </w:t>
      </w:r>
      <w:proofErr w:type="spellStart"/>
      <w:r w:rsidRPr="0092150B">
        <w:rPr>
          <w:rFonts w:ascii="Arial" w:hAnsi="Arial" w:cs="Arial"/>
          <w:b/>
        </w:rPr>
        <w:t>Donizette</w:t>
      </w:r>
      <w:proofErr w:type="spellEnd"/>
      <w:r w:rsidRPr="0092150B">
        <w:rPr>
          <w:rFonts w:ascii="Arial" w:hAnsi="Arial" w:cs="Arial"/>
        </w:rPr>
        <w:t xml:space="preserve">, prefeito de Campinas/SP, presidente da FNP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28CAA268" w14:textId="77777777" w:rsidR="00F238BE" w:rsidRPr="009205CF" w:rsidRDefault="00F238BE" w:rsidP="00F238BE">
      <w:pPr>
        <w:rPr>
          <w:rFonts w:ascii="Arial" w:hAnsi="Arial" w:cs="Arial"/>
          <w:b/>
        </w:rPr>
      </w:pPr>
    </w:p>
    <w:p w14:paraId="00C531DF" w14:textId="77777777" w:rsidR="00F238BE" w:rsidRPr="009205CF" w:rsidRDefault="00F238BE" w:rsidP="00F238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Palestrante</w:t>
      </w:r>
      <w:r w:rsidRPr="009205CF">
        <w:rPr>
          <w:rFonts w:ascii="Arial" w:hAnsi="Arial" w:cs="Arial"/>
          <w:b/>
        </w:rPr>
        <w:t xml:space="preserve">: </w:t>
      </w:r>
    </w:p>
    <w:p w14:paraId="2816F36F" w14:textId="6AAC9771" w:rsidR="00F238BE" w:rsidRDefault="00F238BE" w:rsidP="00F238BE">
      <w:pPr>
        <w:rPr>
          <w:rFonts w:ascii="Arial" w:hAnsi="Arial" w:cs="Arial"/>
        </w:rPr>
      </w:pPr>
      <w:r w:rsidRPr="00465E42">
        <w:rPr>
          <w:rFonts w:ascii="Arial" w:hAnsi="Arial" w:cs="Arial"/>
          <w:b/>
        </w:rPr>
        <w:t>Leonardo Rolim</w:t>
      </w:r>
      <w:r w:rsidRPr="009205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AF2BDB">
        <w:rPr>
          <w:rFonts w:ascii="Arial" w:hAnsi="Arial" w:cs="Arial"/>
        </w:rPr>
        <w:t xml:space="preserve">ecretário de Previdência do </w:t>
      </w:r>
      <w:r>
        <w:rPr>
          <w:rFonts w:ascii="Arial" w:hAnsi="Arial" w:cs="Arial"/>
        </w:rPr>
        <w:t>m</w:t>
      </w:r>
      <w:r w:rsidRPr="00AF2BDB">
        <w:rPr>
          <w:rFonts w:ascii="Arial" w:hAnsi="Arial" w:cs="Arial"/>
        </w:rPr>
        <w:t>inistério da Economia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3859E61" w14:textId="77777777" w:rsidR="00F238BE" w:rsidRDefault="00F238BE" w:rsidP="00F238BE">
      <w:pPr>
        <w:rPr>
          <w:rFonts w:ascii="Arial" w:hAnsi="Arial" w:cs="Arial"/>
        </w:rPr>
      </w:pPr>
    </w:p>
    <w:p w14:paraId="08199EEF" w14:textId="77777777" w:rsidR="00F238BE" w:rsidRPr="00E737A2" w:rsidRDefault="00F238BE" w:rsidP="00F238BE">
      <w:pPr>
        <w:jc w:val="both"/>
        <w:rPr>
          <w:rFonts w:ascii="Arial" w:hAnsi="Arial" w:cs="Arial"/>
          <w:b/>
        </w:rPr>
      </w:pPr>
      <w:r w:rsidRPr="00E737A2">
        <w:rPr>
          <w:rFonts w:ascii="Arial" w:hAnsi="Arial" w:cs="Arial"/>
          <w:b/>
        </w:rPr>
        <w:t>11h – Reforma da Previdência: a experiência da prefeitura de Ribeirão Preto/SP</w:t>
      </w:r>
    </w:p>
    <w:p w14:paraId="59F2EEAF" w14:textId="77777777" w:rsidR="00F238BE" w:rsidRPr="00E737A2" w:rsidRDefault="00F238BE" w:rsidP="00F238BE">
      <w:pPr>
        <w:shd w:val="clear" w:color="auto" w:fill="FFFFFF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E737A2">
        <w:rPr>
          <w:rFonts w:ascii="Arial" w:hAnsi="Arial" w:cs="Arial"/>
          <w:b/>
          <w:sz w:val="22"/>
          <w:szCs w:val="22"/>
        </w:rPr>
        <w:t>Ementa:</w:t>
      </w:r>
      <w:r w:rsidRPr="00E737A2">
        <w:rPr>
          <w:rFonts w:ascii="Arial" w:hAnsi="Arial" w:cs="Arial"/>
          <w:b/>
        </w:rPr>
        <w:t xml:space="preserve"> </w:t>
      </w:r>
      <w:r w:rsidRPr="00E737A2">
        <w:rPr>
          <w:rFonts w:ascii="Arial" w:hAnsi="Arial" w:cs="Arial"/>
          <w:i/>
          <w:sz w:val="22"/>
          <w:szCs w:val="22"/>
        </w:rPr>
        <w:t xml:space="preserve">Apresentação do trabalho realizado no projeto de reestruturação do Instituto Previdenciário (IPM). Serão apresentadas medidas para sanar o desequilíbrio da previdência municipal e números como o crescimento, ano a ano, de aposentados e pensionistas e o aumento do valor da folha. </w:t>
      </w:r>
    </w:p>
    <w:p w14:paraId="57BB8614" w14:textId="77777777" w:rsidR="00F238BE" w:rsidRPr="00E737A2" w:rsidRDefault="00F238BE" w:rsidP="00F238BE">
      <w:pPr>
        <w:shd w:val="clear" w:color="auto" w:fill="FFFFFF"/>
        <w:jc w:val="both"/>
        <w:textAlignment w:val="baseline"/>
        <w:rPr>
          <w:rFonts w:ascii="inherit" w:hAnsi="inherit" w:cs="Arial"/>
          <w:bdr w:val="none" w:sz="0" w:space="0" w:color="auto" w:frame="1"/>
        </w:rPr>
      </w:pPr>
    </w:p>
    <w:p w14:paraId="50138EF9" w14:textId="77777777" w:rsidR="00F238BE" w:rsidRDefault="00F238BE" w:rsidP="00F238BE">
      <w:pPr>
        <w:jc w:val="both"/>
        <w:rPr>
          <w:rFonts w:ascii="Arial" w:hAnsi="Arial" w:cs="Arial"/>
        </w:rPr>
      </w:pPr>
      <w:r w:rsidRPr="00C00550">
        <w:rPr>
          <w:rFonts w:ascii="Arial" w:hAnsi="Arial" w:cs="Arial"/>
          <w:b/>
        </w:rPr>
        <w:t>Mediador</w:t>
      </w:r>
      <w:r>
        <w:rPr>
          <w:rFonts w:ascii="Arial" w:hAnsi="Arial" w:cs="Arial"/>
          <w:b/>
        </w:rPr>
        <w:t>a</w:t>
      </w:r>
      <w:r w:rsidRPr="00C0055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14:paraId="1960BAE7" w14:textId="37CDA691" w:rsidR="00F238BE" w:rsidRPr="00F238BE" w:rsidRDefault="00F238BE" w:rsidP="00F238BE">
      <w:pPr>
        <w:rPr>
          <w:rFonts w:ascii="Arial" w:hAnsi="Arial" w:cs="Arial"/>
        </w:rPr>
      </w:pPr>
      <w:proofErr w:type="spellStart"/>
      <w:r w:rsidRPr="00F238BE">
        <w:rPr>
          <w:rFonts w:ascii="Arial" w:hAnsi="Arial" w:cs="Arial"/>
          <w:b/>
        </w:rPr>
        <w:t>Ozenira</w:t>
      </w:r>
      <w:proofErr w:type="spellEnd"/>
      <w:r w:rsidRPr="00F238BE">
        <w:rPr>
          <w:rFonts w:ascii="Arial" w:hAnsi="Arial" w:cs="Arial"/>
          <w:b/>
        </w:rPr>
        <w:t xml:space="preserve"> Félix Soares de Souza, </w:t>
      </w:r>
      <w:r w:rsidRPr="00F238BE">
        <w:rPr>
          <w:rFonts w:ascii="Arial" w:hAnsi="Arial" w:cs="Arial"/>
        </w:rPr>
        <w:t>presidente do FONAC e Secretária de Gestão de Cuiabá-MT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2EEEFE98" w14:textId="77777777" w:rsidR="00F238BE" w:rsidRDefault="00F238BE" w:rsidP="00F238BE">
      <w:pPr>
        <w:jc w:val="both"/>
        <w:rPr>
          <w:rFonts w:ascii="Arial" w:hAnsi="Arial" w:cs="Arial"/>
          <w:b/>
        </w:rPr>
      </w:pPr>
    </w:p>
    <w:p w14:paraId="0C79CE7D" w14:textId="77777777" w:rsidR="00F238BE" w:rsidRPr="00E737A2" w:rsidRDefault="00F238BE" w:rsidP="00F238BE">
      <w:pPr>
        <w:jc w:val="both"/>
        <w:rPr>
          <w:rFonts w:ascii="Arial" w:hAnsi="Arial" w:cs="Arial"/>
          <w:b/>
        </w:rPr>
      </w:pPr>
      <w:r w:rsidRPr="00E737A2">
        <w:rPr>
          <w:rFonts w:ascii="Arial" w:hAnsi="Arial" w:cs="Arial"/>
          <w:b/>
        </w:rPr>
        <w:lastRenderedPageBreak/>
        <w:t>Palestrante:</w:t>
      </w:r>
    </w:p>
    <w:p w14:paraId="37F34E2E" w14:textId="677BEC1B" w:rsidR="00F238BE" w:rsidRPr="00E737A2" w:rsidRDefault="00F238BE" w:rsidP="00F238BE">
      <w:pPr>
        <w:rPr>
          <w:rFonts w:ascii="Arial" w:hAnsi="Arial" w:cs="Arial"/>
        </w:rPr>
      </w:pPr>
      <w:r w:rsidRPr="00E737A2">
        <w:rPr>
          <w:rFonts w:ascii="Arial" w:hAnsi="Arial" w:cs="Arial"/>
          <w:b/>
        </w:rPr>
        <w:t xml:space="preserve">Duarte Nogueira, </w:t>
      </w:r>
      <w:r w:rsidRPr="00E737A2">
        <w:rPr>
          <w:rFonts w:ascii="Arial" w:hAnsi="Arial" w:cs="Arial"/>
        </w:rPr>
        <w:t>prefeito de Ribeirão Preto/SP e vice-presidente de Reforma Tributária 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0C0AFA1B" w14:textId="77777777" w:rsidR="00F238BE" w:rsidRPr="0063589E" w:rsidRDefault="00F238BE" w:rsidP="00F238BE">
      <w:pPr>
        <w:rPr>
          <w:rFonts w:ascii="Arial" w:hAnsi="Arial" w:cs="Arial"/>
          <w:b/>
          <w:color w:val="FF0000"/>
        </w:rPr>
      </w:pPr>
    </w:p>
    <w:p w14:paraId="1C29848D" w14:textId="77777777" w:rsidR="00F238BE" w:rsidRDefault="00F238BE" w:rsidP="00F238BE">
      <w:pPr>
        <w:jc w:val="both"/>
        <w:rPr>
          <w:rFonts w:ascii="Arial" w:hAnsi="Arial" w:cs="Arial"/>
          <w:b/>
        </w:rPr>
      </w:pPr>
      <w:r w:rsidRPr="009205CF">
        <w:rPr>
          <w:rFonts w:ascii="Arial" w:hAnsi="Arial" w:cs="Arial"/>
          <w:b/>
        </w:rPr>
        <w:t>11h</w:t>
      </w:r>
      <w:r>
        <w:rPr>
          <w:rFonts w:ascii="Arial" w:hAnsi="Arial" w:cs="Arial"/>
          <w:b/>
        </w:rPr>
        <w:t>45</w:t>
      </w:r>
      <w:r w:rsidRPr="009205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9205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instituição do R</w:t>
      </w:r>
      <w:r w:rsidRPr="009205CF">
        <w:rPr>
          <w:rFonts w:ascii="Arial" w:hAnsi="Arial" w:cs="Arial"/>
          <w:b/>
        </w:rPr>
        <w:t xml:space="preserve">egime de </w:t>
      </w:r>
      <w:r>
        <w:rPr>
          <w:rFonts w:ascii="Arial" w:hAnsi="Arial" w:cs="Arial"/>
          <w:b/>
        </w:rPr>
        <w:t>P</w:t>
      </w:r>
      <w:r w:rsidRPr="009205CF">
        <w:rPr>
          <w:rFonts w:ascii="Arial" w:hAnsi="Arial" w:cs="Arial"/>
          <w:b/>
        </w:rPr>
        <w:t>revi</w:t>
      </w:r>
      <w:r>
        <w:rPr>
          <w:rFonts w:ascii="Arial" w:hAnsi="Arial" w:cs="Arial"/>
          <w:b/>
        </w:rPr>
        <w:t>dência C</w:t>
      </w:r>
      <w:r w:rsidRPr="009205CF">
        <w:rPr>
          <w:rFonts w:ascii="Arial" w:hAnsi="Arial" w:cs="Arial"/>
          <w:b/>
        </w:rPr>
        <w:t xml:space="preserve">omplementar </w:t>
      </w:r>
    </w:p>
    <w:p w14:paraId="7FCEC52C" w14:textId="77777777" w:rsidR="00F238BE" w:rsidRPr="00465E42" w:rsidRDefault="00F238BE" w:rsidP="00F238BE">
      <w:pPr>
        <w:jc w:val="both"/>
        <w:rPr>
          <w:rFonts w:ascii="Arial" w:hAnsi="Arial" w:cs="Arial"/>
          <w:i/>
          <w:sz w:val="22"/>
          <w:szCs w:val="22"/>
        </w:rPr>
      </w:pPr>
      <w:r w:rsidRPr="009205CF">
        <w:rPr>
          <w:rFonts w:ascii="Arial" w:hAnsi="Arial" w:cs="Arial"/>
          <w:b/>
        </w:rPr>
        <w:t>Ementa:</w:t>
      </w:r>
      <w:r w:rsidRPr="009205CF">
        <w:rPr>
          <w:rFonts w:ascii="Arial" w:hAnsi="Arial" w:cs="Arial"/>
        </w:rPr>
        <w:t xml:space="preserve"> </w:t>
      </w:r>
      <w:r w:rsidRPr="00465E42">
        <w:rPr>
          <w:rFonts w:ascii="Arial" w:hAnsi="Arial" w:cs="Arial"/>
          <w:i/>
          <w:sz w:val="22"/>
          <w:szCs w:val="22"/>
        </w:rPr>
        <w:t>A complementação de aposentadorias de servidores públicos e de pensões por morte a seus dependentes só será possível mediante a instituição desse regime. A emenda estabeleceu o prazo de 2 anos para os entes instituam os seus respectivos regimes de previdência complementar ou façam adequação dos existentes. Nesta mesa serão tratadas as opções e orientações aos entes federativos sobre a instituição de RPC.</w:t>
      </w:r>
    </w:p>
    <w:p w14:paraId="3A6F32C7" w14:textId="77777777" w:rsidR="00F238BE" w:rsidRPr="009205CF" w:rsidRDefault="00F238BE" w:rsidP="00F238BE">
      <w:pPr>
        <w:rPr>
          <w:rFonts w:ascii="Arial" w:hAnsi="Arial" w:cs="Arial"/>
          <w:b/>
        </w:rPr>
      </w:pPr>
    </w:p>
    <w:p w14:paraId="56FBD7A1" w14:textId="77777777" w:rsidR="00F238BE" w:rsidRDefault="00F238BE" w:rsidP="00F238BE">
      <w:pPr>
        <w:jc w:val="both"/>
        <w:rPr>
          <w:rFonts w:ascii="Arial" w:hAnsi="Arial" w:cs="Arial"/>
        </w:rPr>
      </w:pPr>
      <w:r w:rsidRPr="00C00550">
        <w:rPr>
          <w:rFonts w:ascii="Arial" w:hAnsi="Arial" w:cs="Arial"/>
          <w:b/>
        </w:rPr>
        <w:t>Mediador:</w:t>
      </w:r>
      <w:r>
        <w:rPr>
          <w:rFonts w:ascii="Arial" w:hAnsi="Arial" w:cs="Arial"/>
        </w:rPr>
        <w:t xml:space="preserve"> </w:t>
      </w:r>
    </w:p>
    <w:p w14:paraId="168C2571" w14:textId="4405CC85" w:rsidR="00F238BE" w:rsidRPr="009205CF" w:rsidRDefault="00F238BE" w:rsidP="00F238BE">
      <w:pPr>
        <w:jc w:val="both"/>
        <w:rPr>
          <w:rFonts w:ascii="Arial" w:hAnsi="Arial" w:cs="Arial"/>
        </w:rPr>
      </w:pPr>
      <w:proofErr w:type="spellStart"/>
      <w:r w:rsidRPr="009205CF">
        <w:rPr>
          <w:rFonts w:ascii="Arial" w:hAnsi="Arial" w:cs="Arial"/>
          <w:b/>
        </w:rPr>
        <w:t>Heliomar</w:t>
      </w:r>
      <w:proofErr w:type="spellEnd"/>
      <w:r w:rsidRPr="009205CF">
        <w:rPr>
          <w:rFonts w:ascii="Arial" w:hAnsi="Arial" w:cs="Arial"/>
          <w:b/>
        </w:rPr>
        <w:t xml:space="preserve"> Santos</w:t>
      </w:r>
      <w:r w:rsidRPr="009205CF">
        <w:rPr>
          <w:rFonts w:ascii="Arial" w:hAnsi="Arial" w:cs="Arial"/>
        </w:rPr>
        <w:t>, presidente da A</w:t>
      </w:r>
      <w:r>
        <w:rPr>
          <w:rFonts w:ascii="Arial" w:hAnsi="Arial" w:cs="Arial"/>
        </w:rPr>
        <w:t>ssociação Nacional de Entidades de Previdência dos Estados e Municípios (</w:t>
      </w:r>
      <w:proofErr w:type="spellStart"/>
      <w:r>
        <w:rPr>
          <w:rFonts w:ascii="Arial" w:hAnsi="Arial" w:cs="Arial"/>
        </w:rPr>
        <w:t>A</w:t>
      </w:r>
      <w:r w:rsidRPr="009205CF">
        <w:rPr>
          <w:rFonts w:ascii="Arial" w:hAnsi="Arial" w:cs="Arial"/>
        </w:rPr>
        <w:t>neprem</w:t>
      </w:r>
      <w:proofErr w:type="spellEnd"/>
      <w:r>
        <w:rPr>
          <w:rFonts w:ascii="Arial" w:hAnsi="Arial" w:cs="Arial"/>
        </w:rPr>
        <w:t>)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9850D63" w14:textId="77777777" w:rsidR="00F238BE" w:rsidRDefault="00F238BE" w:rsidP="00F238BE">
      <w:pPr>
        <w:rPr>
          <w:rFonts w:ascii="Arial" w:hAnsi="Arial" w:cs="Arial"/>
          <w:b/>
        </w:rPr>
      </w:pPr>
    </w:p>
    <w:p w14:paraId="2ADB649D" w14:textId="77777777" w:rsidR="00F238BE" w:rsidRDefault="00F238BE" w:rsidP="00F238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Palestrantes:</w:t>
      </w:r>
    </w:p>
    <w:p w14:paraId="6238F953" w14:textId="378707B2" w:rsidR="00774BB9" w:rsidRDefault="00F238BE" w:rsidP="00F238BE">
      <w:pPr>
        <w:rPr>
          <w:rFonts w:ascii="Arial" w:hAnsi="Arial" w:cs="Arial"/>
        </w:rPr>
      </w:pPr>
      <w:r w:rsidRPr="00AF58B3">
        <w:rPr>
          <w:rFonts w:ascii="Arial" w:hAnsi="Arial" w:cs="Arial"/>
          <w:b/>
        </w:rPr>
        <w:t>Paulo Valle</w:t>
      </w:r>
      <w:r>
        <w:rPr>
          <w:rFonts w:ascii="Arial" w:hAnsi="Arial" w:cs="Arial"/>
        </w:rPr>
        <w:t>, subsecretário da Previdência Complementar da Secretaria de Previdência, ministério da Economia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4E74EF04" w14:textId="77777777" w:rsidR="00827940" w:rsidRPr="00473467" w:rsidRDefault="00827940" w:rsidP="008279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Ricardo Pena, </w:t>
      </w:r>
      <w:r>
        <w:rPr>
          <w:rFonts w:ascii="Arial" w:hAnsi="Arial" w:cs="Arial"/>
        </w:rPr>
        <w:t>diretor-presidente da Fundação de Previdência Complementar do Servidor Público Federal (</w:t>
      </w:r>
      <w:proofErr w:type="spellStart"/>
      <w:r>
        <w:rPr>
          <w:rFonts w:ascii="Arial" w:hAnsi="Arial" w:cs="Arial"/>
        </w:rPr>
        <w:t>Funpresp</w:t>
      </w:r>
      <w:proofErr w:type="spellEnd"/>
      <w:r>
        <w:rPr>
          <w:rFonts w:ascii="Arial" w:hAnsi="Arial" w:cs="Arial"/>
        </w:rPr>
        <w:t>)</w:t>
      </w:r>
    </w:p>
    <w:p w14:paraId="467A83A6" w14:textId="77777777" w:rsidR="00F238BE" w:rsidRDefault="00F238BE" w:rsidP="00F238BE">
      <w:pPr>
        <w:rPr>
          <w:rFonts w:ascii="Arial" w:hAnsi="Arial" w:cs="Arial"/>
        </w:rPr>
      </w:pPr>
    </w:p>
    <w:p w14:paraId="187E5C47" w14:textId="77777777" w:rsidR="00F238BE" w:rsidRPr="009205CF" w:rsidRDefault="00F238BE" w:rsidP="00F238BE">
      <w:pPr>
        <w:rPr>
          <w:rFonts w:ascii="Arial" w:hAnsi="Arial" w:cs="Arial"/>
          <w:b/>
        </w:rPr>
      </w:pPr>
      <w:r w:rsidRPr="009205CF">
        <w:rPr>
          <w:rFonts w:ascii="Arial" w:hAnsi="Arial" w:cs="Arial"/>
          <w:b/>
        </w:rPr>
        <w:t>12h30 – Intervalo para almoço</w:t>
      </w:r>
    </w:p>
    <w:p w14:paraId="42A6D63A" w14:textId="77777777" w:rsidR="00F238BE" w:rsidRPr="009205CF" w:rsidRDefault="00F238BE" w:rsidP="00F238BE">
      <w:pPr>
        <w:rPr>
          <w:rFonts w:ascii="Arial" w:hAnsi="Arial" w:cs="Arial"/>
        </w:rPr>
      </w:pPr>
    </w:p>
    <w:p w14:paraId="15753F06" w14:textId="77777777" w:rsidR="00F238BE" w:rsidRDefault="00F238BE" w:rsidP="00F238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C00550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30</w:t>
      </w:r>
      <w:r w:rsidRPr="00C00550">
        <w:rPr>
          <w:rFonts w:ascii="Arial" w:hAnsi="Arial" w:cs="Arial"/>
          <w:b/>
        </w:rPr>
        <w:t xml:space="preserve"> - Instrumentos jurídicos </w:t>
      </w:r>
      <w:r>
        <w:rPr>
          <w:rFonts w:ascii="Arial" w:hAnsi="Arial" w:cs="Arial"/>
          <w:b/>
        </w:rPr>
        <w:t xml:space="preserve">necessários </w:t>
      </w:r>
      <w:r w:rsidRPr="00C00550">
        <w:rPr>
          <w:rFonts w:ascii="Arial" w:hAnsi="Arial" w:cs="Arial"/>
          <w:b/>
        </w:rPr>
        <w:t xml:space="preserve">para a aplicação das regras imediatas  </w:t>
      </w:r>
    </w:p>
    <w:p w14:paraId="4DFF7563" w14:textId="77777777" w:rsidR="00F238BE" w:rsidRPr="00465E42" w:rsidRDefault="00F238BE" w:rsidP="00F238B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 xml:space="preserve">Ementa: </w:t>
      </w:r>
      <w:r w:rsidRPr="00465E42">
        <w:rPr>
          <w:rFonts w:ascii="Arial" w:hAnsi="Arial" w:cs="Arial"/>
          <w:i/>
          <w:sz w:val="22"/>
          <w:szCs w:val="22"/>
        </w:rPr>
        <w:t>A emenda</w:t>
      </w:r>
      <w:r>
        <w:rPr>
          <w:rFonts w:ascii="Arial" w:hAnsi="Arial" w:cs="Arial"/>
          <w:i/>
          <w:sz w:val="22"/>
          <w:szCs w:val="22"/>
        </w:rPr>
        <w:t xml:space="preserve"> nº 103/19</w:t>
      </w:r>
      <w:r w:rsidRPr="00465E42">
        <w:rPr>
          <w:rFonts w:ascii="Arial" w:hAnsi="Arial" w:cs="Arial"/>
          <w:i/>
          <w:sz w:val="22"/>
          <w:szCs w:val="22"/>
        </w:rPr>
        <w:t xml:space="preserve"> estabelece a </w:t>
      </w:r>
      <w:r>
        <w:rPr>
          <w:rFonts w:ascii="Arial" w:hAnsi="Arial" w:cs="Arial"/>
          <w:i/>
          <w:sz w:val="22"/>
          <w:szCs w:val="22"/>
        </w:rPr>
        <w:t>instituição</w:t>
      </w:r>
      <w:r w:rsidRPr="00465E42">
        <w:rPr>
          <w:rFonts w:ascii="Arial" w:hAnsi="Arial" w:cs="Arial"/>
          <w:i/>
          <w:sz w:val="22"/>
          <w:szCs w:val="22"/>
        </w:rPr>
        <w:t xml:space="preserve"> de norma</w:t>
      </w:r>
      <w:r>
        <w:rPr>
          <w:rFonts w:ascii="Arial" w:hAnsi="Arial" w:cs="Arial"/>
          <w:i/>
          <w:sz w:val="22"/>
          <w:szCs w:val="22"/>
        </w:rPr>
        <w:t>s</w:t>
      </w:r>
      <w:r w:rsidRPr="00465E42">
        <w:rPr>
          <w:rFonts w:ascii="Arial" w:hAnsi="Arial" w:cs="Arial"/>
          <w:i/>
          <w:sz w:val="22"/>
          <w:szCs w:val="22"/>
        </w:rPr>
        <w:t xml:space="preserve"> para dar efetividade aos comandos constitucionais no âmbito dos entes subnacionais. Nessa mesa, o objetivo é apontar quais medidas jurídicas</w:t>
      </w:r>
      <w:r>
        <w:rPr>
          <w:rFonts w:ascii="Arial" w:hAnsi="Arial" w:cs="Arial"/>
          <w:i/>
          <w:sz w:val="22"/>
          <w:szCs w:val="22"/>
        </w:rPr>
        <w:t xml:space="preserve"> precisam desses instrumentos e quais os</w:t>
      </w:r>
      <w:r w:rsidRPr="00465E42">
        <w:rPr>
          <w:rFonts w:ascii="Arial" w:hAnsi="Arial" w:cs="Arial"/>
          <w:i/>
          <w:sz w:val="22"/>
          <w:szCs w:val="22"/>
        </w:rPr>
        <w:t xml:space="preserve"> municípios devem adotar. </w:t>
      </w:r>
      <w:r>
        <w:rPr>
          <w:rFonts w:ascii="Arial" w:hAnsi="Arial" w:cs="Arial"/>
          <w:i/>
          <w:sz w:val="22"/>
          <w:szCs w:val="22"/>
        </w:rPr>
        <w:t>Além disso, a forma de comunicação dos dados orçamentários, bem como seus impactos na despesa com pessoal dos municípios e o entendimento dos Tribunais de Contas farão parte dessa discussão.</w:t>
      </w:r>
    </w:p>
    <w:p w14:paraId="5C47373F" w14:textId="77777777" w:rsidR="00F238BE" w:rsidRPr="00AF2BDB" w:rsidRDefault="00F238BE" w:rsidP="00F238BE">
      <w:pPr>
        <w:rPr>
          <w:rFonts w:ascii="Arial" w:hAnsi="Arial" w:cs="Arial"/>
          <w:b/>
        </w:rPr>
      </w:pPr>
    </w:p>
    <w:p w14:paraId="331F5563" w14:textId="77777777" w:rsidR="00F238BE" w:rsidRDefault="00F238BE" w:rsidP="00F238BE">
      <w:pPr>
        <w:jc w:val="both"/>
        <w:rPr>
          <w:rFonts w:ascii="Arial" w:hAnsi="Arial" w:cs="Arial"/>
        </w:rPr>
      </w:pPr>
      <w:r w:rsidRPr="00AF2BDB">
        <w:rPr>
          <w:rFonts w:ascii="Arial" w:hAnsi="Arial" w:cs="Arial"/>
          <w:b/>
        </w:rPr>
        <w:t>Mediador</w:t>
      </w:r>
      <w:r w:rsidRPr="00AF2BD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1B8736" w14:textId="57EB7AE8" w:rsidR="00F238BE" w:rsidRPr="009205CF" w:rsidRDefault="00F238BE" w:rsidP="00F238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José Leite Juca Filho</w:t>
      </w:r>
      <w:r w:rsidRPr="009205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</w:t>
      </w:r>
      <w:r w:rsidRPr="009205CF">
        <w:rPr>
          <w:rFonts w:ascii="Arial" w:hAnsi="Arial" w:cs="Arial"/>
        </w:rPr>
        <w:t>residente do Fórum de Procuradores Gerais das Capitais</w:t>
      </w:r>
      <w:r>
        <w:rPr>
          <w:rFonts w:ascii="Arial" w:hAnsi="Arial" w:cs="Arial"/>
        </w:rPr>
        <w:t xml:space="preserve"> e procurador – geral de Fortaleza (CE)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3F1F1110" w14:textId="77777777" w:rsidR="00F238BE" w:rsidRPr="009205CF" w:rsidRDefault="00F238BE" w:rsidP="00F238BE">
      <w:pPr>
        <w:rPr>
          <w:rFonts w:ascii="Arial" w:hAnsi="Arial" w:cs="Arial"/>
        </w:rPr>
      </w:pPr>
    </w:p>
    <w:p w14:paraId="25DE629D" w14:textId="2371E5F8" w:rsidR="00F238BE" w:rsidRPr="00AF2BDB" w:rsidRDefault="00F238BE" w:rsidP="00F238BE">
      <w:pPr>
        <w:rPr>
          <w:rFonts w:ascii="Arial" w:hAnsi="Arial" w:cs="Arial"/>
          <w:b/>
        </w:rPr>
      </w:pPr>
      <w:r w:rsidRPr="00AF2BDB">
        <w:rPr>
          <w:rFonts w:ascii="Arial" w:hAnsi="Arial" w:cs="Arial"/>
          <w:b/>
        </w:rPr>
        <w:t>Palestrante</w:t>
      </w:r>
      <w:r w:rsidR="00F23F75">
        <w:rPr>
          <w:rFonts w:ascii="Arial" w:hAnsi="Arial" w:cs="Arial"/>
          <w:b/>
        </w:rPr>
        <w:t>s</w:t>
      </w:r>
      <w:r w:rsidRPr="00AF2BDB">
        <w:rPr>
          <w:rFonts w:ascii="Arial" w:hAnsi="Arial" w:cs="Arial"/>
          <w:b/>
        </w:rPr>
        <w:t xml:space="preserve">: </w:t>
      </w:r>
    </w:p>
    <w:p w14:paraId="5F79E5AB" w14:textId="77777777" w:rsidR="00F238BE" w:rsidRDefault="00F238BE" w:rsidP="00F238BE">
      <w:pPr>
        <w:rPr>
          <w:rFonts w:ascii="Arial" w:hAnsi="Arial" w:cs="Arial"/>
        </w:rPr>
      </w:pPr>
      <w:proofErr w:type="spellStart"/>
      <w:r w:rsidRPr="00465E42">
        <w:rPr>
          <w:rFonts w:ascii="Arial" w:hAnsi="Arial" w:cs="Arial"/>
          <w:b/>
        </w:rPr>
        <w:t>Narlon</w:t>
      </w:r>
      <w:proofErr w:type="spellEnd"/>
      <w:r w:rsidRPr="00465E42">
        <w:rPr>
          <w:rFonts w:ascii="Arial" w:hAnsi="Arial" w:cs="Arial"/>
          <w:b/>
        </w:rPr>
        <w:t xml:space="preserve"> </w:t>
      </w:r>
      <w:proofErr w:type="spellStart"/>
      <w:r w:rsidRPr="00465E42">
        <w:rPr>
          <w:rFonts w:ascii="Arial" w:hAnsi="Arial" w:cs="Arial"/>
          <w:b/>
        </w:rPr>
        <w:t>Gutierre</w:t>
      </w:r>
      <w:proofErr w:type="spellEnd"/>
      <w:r w:rsidRPr="00465E42">
        <w:rPr>
          <w:rFonts w:ascii="Arial" w:hAnsi="Arial" w:cs="Arial"/>
          <w:b/>
        </w:rPr>
        <w:t xml:space="preserve"> Nogueira</w:t>
      </w:r>
      <w:r>
        <w:rPr>
          <w:rFonts w:ascii="Arial" w:hAnsi="Arial" w:cs="Arial"/>
        </w:rPr>
        <w:t>, secretário-adjunto do ministério da Economia</w:t>
      </w:r>
    </w:p>
    <w:p w14:paraId="626CB9A5" w14:textId="746A7F8F" w:rsidR="00F238BE" w:rsidRPr="00FF7A5F" w:rsidRDefault="00F238BE" w:rsidP="00F238BE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Leonardo Silveira do</w:t>
      </w:r>
      <w:r w:rsidRPr="00CC0CEC">
        <w:rPr>
          <w:rFonts w:ascii="Arial" w:hAnsi="Arial" w:cs="Arial"/>
          <w:b/>
        </w:rPr>
        <w:t xml:space="preserve"> Nascimento</w:t>
      </w:r>
      <w:r w:rsidRPr="00CC0CEC">
        <w:rPr>
          <w:rFonts w:ascii="Arial" w:hAnsi="Arial" w:cs="Arial"/>
        </w:rPr>
        <w:t>, coordenador-Geral de Normas de Contabilidade Aplicadas à Federação da Secretaria do Tesouro Nacional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001AD7B2" w14:textId="77777777" w:rsidR="00F238BE" w:rsidRPr="00F43882" w:rsidRDefault="00F238BE" w:rsidP="00F238BE">
      <w:pPr>
        <w:rPr>
          <w:rFonts w:ascii="Arial" w:hAnsi="Arial" w:cs="Arial"/>
          <w:b/>
        </w:rPr>
      </w:pPr>
      <w:r w:rsidRPr="00F43882">
        <w:rPr>
          <w:rFonts w:ascii="Arial" w:hAnsi="Arial" w:cs="Arial"/>
          <w:b/>
        </w:rPr>
        <w:t xml:space="preserve">Representante da </w:t>
      </w:r>
      <w:proofErr w:type="spellStart"/>
      <w:r w:rsidRPr="00F43882">
        <w:rPr>
          <w:rFonts w:ascii="Arial" w:hAnsi="Arial" w:cs="Arial"/>
          <w:b/>
        </w:rPr>
        <w:t>Atricon</w:t>
      </w:r>
      <w:proofErr w:type="spellEnd"/>
    </w:p>
    <w:p w14:paraId="20D17898" w14:textId="5A85DFB5" w:rsidR="00F238BE" w:rsidRDefault="00F238BE" w:rsidP="00F238BE">
      <w:pPr>
        <w:rPr>
          <w:rFonts w:ascii="Arial" w:hAnsi="Arial" w:cs="Arial"/>
        </w:rPr>
      </w:pPr>
      <w:proofErr w:type="spellStart"/>
      <w:r w:rsidRPr="00B048C5">
        <w:rPr>
          <w:rFonts w:ascii="Arial" w:hAnsi="Arial" w:cs="Arial"/>
          <w:b/>
        </w:rPr>
        <w:t>Marionaldo</w:t>
      </w:r>
      <w:proofErr w:type="spellEnd"/>
      <w:r w:rsidRPr="00B048C5">
        <w:rPr>
          <w:rFonts w:ascii="Arial" w:hAnsi="Arial" w:cs="Arial"/>
          <w:b/>
        </w:rPr>
        <w:t xml:space="preserve"> Fernandes Maciel</w:t>
      </w:r>
      <w:r>
        <w:rPr>
          <w:rFonts w:ascii="Arial" w:hAnsi="Arial" w:cs="Arial"/>
        </w:rPr>
        <w:t>, p</w:t>
      </w:r>
      <w:r w:rsidRPr="00B048C5">
        <w:rPr>
          <w:rFonts w:ascii="Arial" w:hAnsi="Arial" w:cs="Arial"/>
        </w:rPr>
        <w:t>residente do CAMPREV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F0C2A27" w14:textId="77777777" w:rsidR="00F238BE" w:rsidRDefault="00F238BE" w:rsidP="00F238BE">
      <w:pPr>
        <w:rPr>
          <w:rFonts w:ascii="Arial" w:hAnsi="Arial" w:cs="Arial"/>
        </w:rPr>
      </w:pPr>
    </w:p>
    <w:p w14:paraId="632A0394" w14:textId="77777777" w:rsidR="00F238BE" w:rsidRDefault="00F238BE" w:rsidP="00F238BE">
      <w:pPr>
        <w:rPr>
          <w:rFonts w:ascii="Arial" w:hAnsi="Arial" w:cs="Arial"/>
          <w:b/>
        </w:rPr>
      </w:pPr>
    </w:p>
    <w:p w14:paraId="5DD8238C" w14:textId="77777777" w:rsidR="00F238BE" w:rsidRDefault="00F238BE" w:rsidP="00F238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15h30 – As alíquotas na Nova Emenda e adequação do plano de custeio </w:t>
      </w:r>
    </w:p>
    <w:p w14:paraId="47D8A972" w14:textId="77777777" w:rsidR="00F238BE" w:rsidRDefault="00F238BE" w:rsidP="00F238BE">
      <w:pPr>
        <w:rPr>
          <w:rFonts w:ascii="Arial" w:hAnsi="Arial" w:cs="Arial"/>
          <w:b/>
        </w:rPr>
      </w:pPr>
    </w:p>
    <w:p w14:paraId="5DE9505B" w14:textId="77777777" w:rsidR="00F238BE" w:rsidRPr="002F1A99" w:rsidRDefault="00F238BE" w:rsidP="00F238B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Ementa: </w:t>
      </w:r>
      <w:r w:rsidRPr="002F1A99">
        <w:rPr>
          <w:rFonts w:ascii="Arial" w:hAnsi="Arial" w:cs="Arial"/>
          <w:i/>
          <w:sz w:val="22"/>
          <w:szCs w:val="22"/>
        </w:rPr>
        <w:t xml:space="preserve">A emenda nº 103/19 </w:t>
      </w:r>
      <w:r>
        <w:rPr>
          <w:rFonts w:ascii="Arial" w:hAnsi="Arial" w:cs="Arial"/>
          <w:i/>
          <w:sz w:val="22"/>
          <w:szCs w:val="22"/>
        </w:rPr>
        <w:t>dispõe sobre instrumentos para promover o equilíbrio atuarial. Para isso, dispõe sobre</w:t>
      </w:r>
      <w:r w:rsidRPr="002F1A99">
        <w:rPr>
          <w:rFonts w:ascii="Arial" w:hAnsi="Arial" w:cs="Arial"/>
          <w:i/>
          <w:sz w:val="22"/>
          <w:szCs w:val="22"/>
        </w:rPr>
        <w:t xml:space="preserve"> a implementação de alíquotas de contribuição </w:t>
      </w:r>
      <w:r>
        <w:rPr>
          <w:rFonts w:ascii="Arial" w:hAnsi="Arial" w:cs="Arial"/>
          <w:i/>
          <w:sz w:val="22"/>
          <w:szCs w:val="22"/>
        </w:rPr>
        <w:t>ordinárias, progressivas e extraordinárias, estas últimas, em caso de déficit. Esta mesa tem como objetivo detalhar a forma de instituição de cada uma dessas possíveis contribuições.</w:t>
      </w:r>
    </w:p>
    <w:p w14:paraId="5ABC9A02" w14:textId="77777777" w:rsidR="00F238BE" w:rsidRPr="002F1A99" w:rsidRDefault="00F238BE" w:rsidP="00F238BE">
      <w:pPr>
        <w:rPr>
          <w:rFonts w:ascii="Arial" w:hAnsi="Arial" w:cs="Arial"/>
          <w:i/>
          <w:sz w:val="22"/>
          <w:szCs w:val="22"/>
        </w:rPr>
      </w:pPr>
    </w:p>
    <w:p w14:paraId="106D2E99" w14:textId="77777777" w:rsidR="00F238BE" w:rsidRPr="002F1A99" w:rsidRDefault="00F238BE" w:rsidP="00F238BE">
      <w:pPr>
        <w:rPr>
          <w:rFonts w:ascii="Arial" w:hAnsi="Arial" w:cs="Arial"/>
          <w:b/>
        </w:rPr>
      </w:pPr>
      <w:r w:rsidRPr="002F1A99">
        <w:rPr>
          <w:rFonts w:ascii="Arial" w:hAnsi="Arial" w:cs="Arial"/>
          <w:b/>
        </w:rPr>
        <w:t xml:space="preserve">Mediador: </w:t>
      </w:r>
    </w:p>
    <w:p w14:paraId="47A15E53" w14:textId="5CE40ECD" w:rsidR="00F238BE" w:rsidRPr="009205CF" w:rsidRDefault="00F238BE" w:rsidP="00F238BE">
      <w:pPr>
        <w:jc w:val="both"/>
        <w:rPr>
          <w:rFonts w:ascii="Arial" w:hAnsi="Arial" w:cs="Arial"/>
        </w:rPr>
      </w:pPr>
      <w:r w:rsidRPr="007957D4">
        <w:rPr>
          <w:rFonts w:ascii="Arial" w:hAnsi="Arial" w:cs="Arial"/>
          <w:b/>
        </w:rPr>
        <w:t>Ricardo Almeida</w:t>
      </w:r>
      <w:r w:rsidRPr="00465E42">
        <w:rPr>
          <w:rFonts w:ascii="Arial" w:hAnsi="Arial" w:cs="Arial"/>
        </w:rPr>
        <w:t>,</w:t>
      </w:r>
      <w:r w:rsidRPr="00920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assessor jurídico </w:t>
      </w:r>
      <w:r w:rsidRPr="009205CF">
        <w:rPr>
          <w:rFonts w:ascii="Arial" w:hAnsi="Arial" w:cs="Arial"/>
        </w:rPr>
        <w:t xml:space="preserve">da </w:t>
      </w:r>
      <w:r w:rsidRPr="00795534">
        <w:rPr>
          <w:rFonts w:ascii="Arial" w:hAnsi="Arial" w:cs="Arial"/>
        </w:rPr>
        <w:t>Associação Brasileira das Secretarias de Finanças das Capitais</w:t>
      </w:r>
      <w:r>
        <w:rPr>
          <w:rFonts w:ascii="Arial" w:hAnsi="Arial" w:cs="Arial"/>
        </w:rPr>
        <w:t xml:space="preserve"> (</w:t>
      </w:r>
      <w:proofErr w:type="spellStart"/>
      <w:r w:rsidRPr="009205CF">
        <w:rPr>
          <w:rFonts w:ascii="Arial" w:hAnsi="Arial" w:cs="Arial"/>
        </w:rPr>
        <w:t>Abrasf</w:t>
      </w:r>
      <w:proofErr w:type="spellEnd"/>
      <w:r>
        <w:rPr>
          <w:rFonts w:ascii="Arial" w:hAnsi="Arial" w:cs="Arial"/>
        </w:rPr>
        <w:t xml:space="preserve">)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4AC7F94" w14:textId="77777777" w:rsidR="00F238BE" w:rsidRDefault="00F238BE" w:rsidP="00F238BE">
      <w:pPr>
        <w:jc w:val="both"/>
        <w:rPr>
          <w:rFonts w:ascii="Arial" w:hAnsi="Arial" w:cs="Arial"/>
          <w:b/>
        </w:rPr>
      </w:pPr>
    </w:p>
    <w:p w14:paraId="7D9F0A8F" w14:textId="63902ABE" w:rsidR="00F238BE" w:rsidRDefault="00F238BE" w:rsidP="00F238BE">
      <w:pPr>
        <w:rPr>
          <w:rFonts w:ascii="Arial" w:hAnsi="Arial" w:cs="Arial"/>
          <w:b/>
        </w:rPr>
      </w:pPr>
      <w:r w:rsidRPr="00AF2BDB">
        <w:rPr>
          <w:rFonts w:ascii="Arial" w:hAnsi="Arial" w:cs="Arial"/>
          <w:b/>
        </w:rPr>
        <w:t>Palestrante</w:t>
      </w:r>
      <w:r w:rsidR="00F23F75">
        <w:rPr>
          <w:rFonts w:ascii="Arial" w:hAnsi="Arial" w:cs="Arial"/>
          <w:b/>
        </w:rPr>
        <w:t>s</w:t>
      </w:r>
      <w:r w:rsidRPr="00AF2BDB">
        <w:rPr>
          <w:rFonts w:ascii="Arial" w:hAnsi="Arial" w:cs="Arial"/>
          <w:b/>
        </w:rPr>
        <w:t>:</w:t>
      </w:r>
    </w:p>
    <w:p w14:paraId="596505BC" w14:textId="30909BA6" w:rsidR="00F238BE" w:rsidRDefault="00F238BE" w:rsidP="00F238BE">
      <w:pPr>
        <w:rPr>
          <w:rFonts w:ascii="Arial" w:hAnsi="Arial" w:cs="Arial"/>
        </w:rPr>
      </w:pPr>
      <w:proofErr w:type="spellStart"/>
      <w:r w:rsidRPr="009A3895">
        <w:rPr>
          <w:rFonts w:ascii="Arial" w:hAnsi="Arial" w:cs="Arial"/>
          <w:b/>
        </w:rPr>
        <w:t>Allex</w:t>
      </w:r>
      <w:proofErr w:type="spellEnd"/>
      <w:r w:rsidRPr="009A3895">
        <w:rPr>
          <w:rFonts w:ascii="Arial" w:hAnsi="Arial" w:cs="Arial"/>
          <w:b/>
        </w:rPr>
        <w:t xml:space="preserve"> Albert Rodrigues</w:t>
      </w:r>
      <w:r>
        <w:rPr>
          <w:rFonts w:ascii="Arial" w:hAnsi="Arial" w:cs="Arial"/>
        </w:rPr>
        <w:t>, subsecretário dos Regimes Próprios de Previdência Social</w:t>
      </w:r>
      <w:r w:rsidR="00B2121E">
        <w:rPr>
          <w:rFonts w:ascii="Arial" w:hAnsi="Arial" w:cs="Arial"/>
        </w:rPr>
        <w:t xml:space="preserve"> do ministério da Economia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38651365" w14:textId="1AC31D76" w:rsidR="00031A1F" w:rsidRDefault="00031A1F" w:rsidP="00031A1F">
      <w:pPr>
        <w:jc w:val="both"/>
        <w:rPr>
          <w:rFonts w:ascii="Arial" w:hAnsi="Arial" w:cs="Arial"/>
        </w:rPr>
      </w:pPr>
      <w:r w:rsidRPr="009E22D5">
        <w:rPr>
          <w:rFonts w:ascii="Arial" w:hAnsi="Arial" w:cs="Arial"/>
          <w:b/>
        </w:rPr>
        <w:t xml:space="preserve">Celso </w:t>
      </w:r>
      <w:proofErr w:type="spellStart"/>
      <w:r w:rsidRPr="009E22D5">
        <w:rPr>
          <w:rFonts w:ascii="Arial" w:hAnsi="Arial" w:cs="Arial"/>
          <w:b/>
        </w:rPr>
        <w:t>Sterenberg</w:t>
      </w:r>
      <w:proofErr w:type="spellEnd"/>
      <w:r w:rsidRPr="009E22D5">
        <w:rPr>
          <w:rFonts w:ascii="Arial" w:hAnsi="Arial" w:cs="Arial"/>
        </w:rPr>
        <w:t>, presidente da Associação das Consultorias de Investimento e Previdência</w:t>
      </w:r>
      <w:r w:rsidR="00F43882">
        <w:rPr>
          <w:rFonts w:ascii="Arial" w:hAnsi="Arial" w:cs="Arial"/>
        </w:rPr>
        <w:t xml:space="preserve"> </w:t>
      </w:r>
      <w:r w:rsidR="00F43882" w:rsidRPr="00D325BA">
        <w:rPr>
          <w:rFonts w:ascii="Arial" w:hAnsi="Arial" w:cs="Arial"/>
          <w:highlight w:val="yellow"/>
        </w:rPr>
        <w:t>(CONFIRMADO)</w:t>
      </w:r>
    </w:p>
    <w:p w14:paraId="1399EBD2" w14:textId="77777777" w:rsidR="00F238BE" w:rsidRDefault="00F238BE" w:rsidP="00F238BE">
      <w:pPr>
        <w:rPr>
          <w:rFonts w:ascii="Arial" w:hAnsi="Arial" w:cs="Arial"/>
          <w:b/>
        </w:rPr>
      </w:pPr>
    </w:p>
    <w:p w14:paraId="12F887B2" w14:textId="0EB674B9" w:rsidR="00F238BE" w:rsidRDefault="00F238BE" w:rsidP="00F238BE">
      <w:pPr>
        <w:jc w:val="both"/>
        <w:rPr>
          <w:rFonts w:ascii="Arial" w:hAnsi="Arial" w:cs="Arial"/>
          <w:b/>
        </w:rPr>
      </w:pPr>
      <w:r w:rsidRPr="00C00550">
        <w:rPr>
          <w:rFonts w:ascii="Arial" w:hAnsi="Arial" w:cs="Arial"/>
          <w:b/>
        </w:rPr>
        <w:t>16h</w:t>
      </w:r>
      <w:r>
        <w:rPr>
          <w:rFonts w:ascii="Arial" w:hAnsi="Arial" w:cs="Arial"/>
          <w:b/>
        </w:rPr>
        <w:t xml:space="preserve">30 </w:t>
      </w:r>
      <w:r w:rsidR="00F23F75">
        <w:rPr>
          <w:rFonts w:ascii="Arial" w:hAnsi="Arial" w:cs="Arial"/>
          <w:b/>
        </w:rPr>
        <w:t>–</w:t>
      </w:r>
      <w:r w:rsidR="00827940">
        <w:rPr>
          <w:rFonts w:ascii="Arial" w:hAnsi="Arial" w:cs="Arial"/>
          <w:b/>
        </w:rPr>
        <w:t xml:space="preserve"> </w:t>
      </w:r>
      <w:r w:rsidR="00F23F75">
        <w:rPr>
          <w:rFonts w:ascii="Arial" w:hAnsi="Arial" w:cs="Arial"/>
          <w:b/>
        </w:rPr>
        <w:t xml:space="preserve">Apresentação do </w:t>
      </w:r>
      <w:r>
        <w:rPr>
          <w:rFonts w:ascii="Arial" w:hAnsi="Arial" w:cs="Arial"/>
          <w:b/>
        </w:rPr>
        <w:t xml:space="preserve">Projeto de Lei de Responsabilidade Previdenciária </w:t>
      </w:r>
    </w:p>
    <w:p w14:paraId="08A89508" w14:textId="77777777" w:rsidR="00F23F75" w:rsidRDefault="00F23F75" w:rsidP="00F238BE">
      <w:pPr>
        <w:jc w:val="both"/>
        <w:rPr>
          <w:rFonts w:ascii="Arial" w:hAnsi="Arial" w:cs="Arial"/>
          <w:b/>
        </w:rPr>
      </w:pPr>
    </w:p>
    <w:p w14:paraId="12AEF656" w14:textId="1AF9358C" w:rsidR="00827940" w:rsidRPr="00795534" w:rsidRDefault="00F238BE" w:rsidP="00F238BE">
      <w:pPr>
        <w:jc w:val="both"/>
        <w:rPr>
          <w:rFonts w:ascii="Arial" w:hAnsi="Arial" w:cs="Arial"/>
          <w:i/>
        </w:rPr>
      </w:pPr>
      <w:r w:rsidRPr="00795534">
        <w:rPr>
          <w:rFonts w:ascii="Arial" w:hAnsi="Arial" w:cs="Arial"/>
          <w:b/>
        </w:rPr>
        <w:t xml:space="preserve">Ementa: </w:t>
      </w:r>
      <w:r w:rsidR="00827940">
        <w:rPr>
          <w:rFonts w:ascii="Arial" w:hAnsi="Arial" w:cs="Arial"/>
        </w:rPr>
        <w:t>A</w:t>
      </w:r>
      <w:r>
        <w:rPr>
          <w:rFonts w:ascii="Arial" w:hAnsi="Arial" w:cs="Arial"/>
          <w:i/>
        </w:rPr>
        <w:t xml:space="preserve"> proposta de Lei de Responsabilidade Previdenciária e seus impactos nos regimes próprios dos municípios darão o tom dessa discussão. </w:t>
      </w:r>
      <w:r w:rsidR="005F1359">
        <w:rPr>
          <w:rFonts w:ascii="Arial" w:hAnsi="Arial" w:cs="Arial"/>
          <w:i/>
        </w:rPr>
        <w:t xml:space="preserve">O objetivo dessa mesa é apresentar os principais pontos do </w:t>
      </w:r>
      <w:r w:rsidR="00827940">
        <w:rPr>
          <w:rFonts w:ascii="Arial" w:hAnsi="Arial" w:cs="Arial"/>
          <w:i/>
        </w:rPr>
        <w:t xml:space="preserve">projeto de Lei Complementar </w:t>
      </w:r>
      <w:r w:rsidR="005F1359">
        <w:rPr>
          <w:rFonts w:ascii="Arial" w:hAnsi="Arial" w:cs="Arial"/>
          <w:i/>
        </w:rPr>
        <w:t>que</w:t>
      </w:r>
      <w:r w:rsidR="00827940">
        <w:rPr>
          <w:rFonts w:ascii="Arial" w:hAnsi="Arial" w:cs="Arial"/>
          <w:i/>
        </w:rPr>
        <w:t xml:space="preserve"> irá dispor </w:t>
      </w:r>
      <w:r w:rsidR="00827940" w:rsidRPr="00827940">
        <w:rPr>
          <w:rFonts w:ascii="Arial" w:hAnsi="Arial" w:cs="Arial"/>
          <w:i/>
        </w:rPr>
        <w:t>sobre normas gerais de organização, de funcionamento e de responsabilidade na gestão dos Regimes Próprios de Previdência Social da União, dos Estados, do Distrito Federal e dos Municípios</w:t>
      </w:r>
      <w:r w:rsidR="00827940">
        <w:rPr>
          <w:rFonts w:ascii="Arial" w:hAnsi="Arial" w:cs="Arial"/>
          <w:i/>
        </w:rPr>
        <w:t>.</w:t>
      </w:r>
      <w:r w:rsidR="00827940" w:rsidRPr="00827940">
        <w:rPr>
          <w:rFonts w:ascii="Arial" w:hAnsi="Arial" w:cs="Arial"/>
          <w:i/>
        </w:rPr>
        <w:t xml:space="preserve"> </w:t>
      </w:r>
    </w:p>
    <w:p w14:paraId="6C192872" w14:textId="77777777" w:rsidR="00827940" w:rsidRDefault="00827940" w:rsidP="00F238BE">
      <w:pPr>
        <w:jc w:val="both"/>
        <w:rPr>
          <w:rFonts w:ascii="Arial" w:hAnsi="Arial" w:cs="Arial"/>
          <w:b/>
        </w:rPr>
      </w:pPr>
    </w:p>
    <w:p w14:paraId="27CFF6A9" w14:textId="77777777" w:rsidR="00F238BE" w:rsidRDefault="00F238BE" w:rsidP="00F238BE">
      <w:pPr>
        <w:jc w:val="both"/>
        <w:rPr>
          <w:rFonts w:ascii="Arial" w:hAnsi="Arial" w:cs="Arial"/>
          <w:b/>
        </w:rPr>
      </w:pPr>
      <w:r w:rsidRPr="00465E42">
        <w:rPr>
          <w:rFonts w:ascii="Arial" w:hAnsi="Arial" w:cs="Arial"/>
          <w:b/>
        </w:rPr>
        <w:t>Convidados:</w:t>
      </w:r>
    </w:p>
    <w:p w14:paraId="65880AAF" w14:textId="62D0EF7D" w:rsidR="005F1359" w:rsidRPr="00465E42" w:rsidRDefault="005F1359" w:rsidP="00F238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do ministério da Economia</w:t>
      </w:r>
    </w:p>
    <w:p w14:paraId="30CFBC2B" w14:textId="77777777" w:rsidR="00F238BE" w:rsidRDefault="00F238BE" w:rsidP="00F238BE">
      <w:pPr>
        <w:pStyle w:val="PargrafodaLista"/>
        <w:ind w:left="2148"/>
        <w:jc w:val="both"/>
        <w:rPr>
          <w:rFonts w:ascii="Arial" w:hAnsi="Arial" w:cs="Arial"/>
        </w:rPr>
      </w:pPr>
    </w:p>
    <w:p w14:paraId="0D98AB8C" w14:textId="77777777" w:rsidR="00F238BE" w:rsidRPr="009205CF" w:rsidRDefault="00F238BE" w:rsidP="00F238BE">
      <w:pPr>
        <w:pStyle w:val="PargrafodaLista"/>
        <w:ind w:left="2148"/>
        <w:jc w:val="both"/>
        <w:rPr>
          <w:rFonts w:ascii="Arial" w:hAnsi="Arial" w:cs="Arial"/>
        </w:rPr>
      </w:pPr>
    </w:p>
    <w:p w14:paraId="34F9C3AC" w14:textId="77777777" w:rsidR="00F238BE" w:rsidRDefault="00F238BE" w:rsidP="00F238BE">
      <w:pPr>
        <w:jc w:val="both"/>
        <w:rPr>
          <w:rFonts w:ascii="Arial" w:hAnsi="Arial" w:cs="Arial"/>
          <w:b/>
        </w:rPr>
      </w:pPr>
      <w:r w:rsidRPr="00C00550">
        <w:rPr>
          <w:rFonts w:ascii="Arial" w:hAnsi="Arial" w:cs="Arial"/>
          <w:b/>
        </w:rPr>
        <w:t>17h</w:t>
      </w:r>
      <w:r>
        <w:rPr>
          <w:rFonts w:ascii="Arial" w:hAnsi="Arial" w:cs="Arial"/>
          <w:b/>
        </w:rPr>
        <w:t>30</w:t>
      </w:r>
      <w:r w:rsidRPr="00C005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C00550">
        <w:rPr>
          <w:rFonts w:ascii="Arial" w:hAnsi="Arial" w:cs="Arial"/>
          <w:b/>
        </w:rPr>
        <w:t xml:space="preserve"> Encerramento</w:t>
      </w:r>
    </w:p>
    <w:p w14:paraId="6CD45E98" w14:textId="77777777" w:rsidR="00F238BE" w:rsidRDefault="00F238BE" w:rsidP="00F238BE">
      <w:pPr>
        <w:jc w:val="both"/>
        <w:rPr>
          <w:rFonts w:ascii="Arial" w:hAnsi="Arial" w:cs="Arial"/>
          <w:b/>
        </w:rPr>
      </w:pPr>
    </w:p>
    <w:p w14:paraId="2A3DE781" w14:textId="77777777" w:rsidR="00F238BE" w:rsidRPr="003171B2" w:rsidRDefault="00F238BE" w:rsidP="00F238BE">
      <w:pPr>
        <w:jc w:val="both"/>
        <w:rPr>
          <w:rFonts w:ascii="Arial" w:hAnsi="Arial" w:cs="Arial"/>
          <w:b/>
        </w:rPr>
      </w:pPr>
    </w:p>
    <w:p w14:paraId="65195929" w14:textId="77777777" w:rsidR="00F238BE" w:rsidRPr="00F238BE" w:rsidRDefault="00F238BE" w:rsidP="00F238BE">
      <w:pPr>
        <w:rPr>
          <w:rStyle w:val="Forte"/>
          <w:b w:val="0"/>
          <w:bCs w:val="0"/>
        </w:rPr>
      </w:pPr>
    </w:p>
    <w:sectPr w:rsidR="00F238BE" w:rsidRPr="00F238BE" w:rsidSect="00CE6E9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127" w:right="1418" w:bottom="1843" w:left="1418" w:header="284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95310" w14:textId="77777777" w:rsidR="004157E5" w:rsidRDefault="004157E5" w:rsidP="002868D0">
      <w:r>
        <w:separator/>
      </w:r>
    </w:p>
  </w:endnote>
  <w:endnote w:type="continuationSeparator" w:id="0">
    <w:p w14:paraId="3A0DFE53" w14:textId="77777777" w:rsidR="004157E5" w:rsidRDefault="004157E5" w:rsidP="002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EFE02" w14:textId="77777777" w:rsidR="00F96423" w:rsidRDefault="00F96423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6A56" w14:textId="77777777" w:rsidR="004157E5" w:rsidRDefault="004157E5" w:rsidP="002868D0">
      <w:r>
        <w:separator/>
      </w:r>
    </w:p>
  </w:footnote>
  <w:footnote w:type="continuationSeparator" w:id="0">
    <w:p w14:paraId="6149E073" w14:textId="77777777" w:rsidR="004157E5" w:rsidRDefault="004157E5" w:rsidP="0028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E3A8" w14:textId="1D9B7A64" w:rsidR="00F96423" w:rsidRDefault="004157E5">
    <w:pPr>
      <w:pStyle w:val="Cabealho"/>
    </w:pPr>
    <w:r>
      <w:rPr>
        <w:noProof/>
        <w:lang w:val="en-US" w:eastAsia="en-US"/>
      </w:rPr>
      <w:pict w14:anchorId="61702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597.8pt;height:846pt;z-index:-251651072;mso-wrap-edited:f;mso-position-horizontal:center;mso-position-horizontal-relative:margin;mso-position-vertical:center;mso-position-vertical-relative:margin" wrapcoords="-27 0 -27 21561 21600 21561 21600 0 -27 0">
          <v:imagedata r:id="rId1" o:title="timbrado"/>
          <w10:wrap anchorx="margin" anchory="margin"/>
        </v:shape>
      </w:pict>
    </w:r>
    <w:r w:rsidR="006C1DEE">
      <w:rPr>
        <w:noProof/>
      </w:rPr>
      <w:drawing>
        <wp:anchor distT="0" distB="0" distL="114300" distR="114300" simplePos="0" relativeHeight="251662336" behindDoc="1" locked="0" layoutInCell="1" allowOverlap="1" wp14:anchorId="290D9C97" wp14:editId="054E08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0560" cy="8138160"/>
          <wp:effectExtent l="0" t="0" r="2540" b="0"/>
          <wp:wrapNone/>
          <wp:docPr id="2" name="Imagem 2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13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6CAB" w14:textId="1196C6E6" w:rsidR="00F96423" w:rsidRPr="00E15589" w:rsidRDefault="004157E5">
    <w:pPr>
      <w:pStyle w:val="Cabealho"/>
      <w:ind w:left="900"/>
      <w:rPr>
        <w:rFonts w:ascii="Verdana" w:hAnsi="Verdana"/>
        <w:b/>
        <w:bCs/>
        <w:sz w:val="2"/>
        <w:szCs w:val="2"/>
      </w:rPr>
    </w:pPr>
    <w:r>
      <w:rPr>
        <w:rFonts w:ascii="Verdana" w:hAnsi="Verdana"/>
        <w:b/>
        <w:bCs/>
        <w:noProof/>
        <w:sz w:val="32"/>
      </w:rPr>
      <w:pict w14:anchorId="63C0B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2" type="#_x0000_t75" style="position:absolute;left:0;text-align:left;margin-left:-87.6pt;margin-top:-123.1pt;width:607.45pt;height:859.7pt;z-index:-251649024;mso-wrap-edited:f;mso-position-horizontal-relative:margin;mso-position-vertical-relative:margin" wrapcoords="-35 0 -35 21549 21600 21549 21600 0 -35 0">
          <v:imagedata r:id="rId1" o:title="Timbrado"/>
          <w10:wrap anchorx="margin" anchory="margin"/>
        </v:shape>
      </w:pict>
    </w:r>
    <w:r w:rsidR="00F96423">
      <w:rPr>
        <w:rFonts w:ascii="Verdana" w:hAnsi="Verdana"/>
        <w:b/>
        <w:bCs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D2382" w14:textId="1A6F8794" w:rsidR="00F96423" w:rsidRDefault="004157E5">
    <w:pPr>
      <w:pStyle w:val="Cabealho"/>
    </w:pPr>
    <w:r>
      <w:rPr>
        <w:noProof/>
        <w:lang w:val="en-US" w:eastAsia="en-US"/>
      </w:rPr>
      <w:pict w14:anchorId="16EBB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597.8pt;height:846pt;z-index:-251650048;mso-wrap-edited:f;mso-position-horizontal:center;mso-position-horizontal-relative:margin;mso-position-vertical:center;mso-position-vertical-relative:margin" wrapcoords="-27 0 -27 21561 21600 21561 21600 0 -27 0">
          <v:imagedata r:id="rId1" o:title="timbrado"/>
          <w10:wrap anchorx="margin" anchory="margin"/>
        </v:shape>
      </w:pict>
    </w:r>
    <w:r w:rsidR="006C1DEE">
      <w:rPr>
        <w:noProof/>
      </w:rPr>
      <w:drawing>
        <wp:anchor distT="0" distB="0" distL="114300" distR="114300" simplePos="0" relativeHeight="251663360" behindDoc="1" locked="0" layoutInCell="1" allowOverlap="1" wp14:anchorId="72736456" wp14:editId="13A0C9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0560" cy="8138160"/>
          <wp:effectExtent l="0" t="0" r="2540" b="0"/>
          <wp:wrapNone/>
          <wp:docPr id="1" name="Imagem 1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mbr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13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651"/>
    <w:multiLevelType w:val="hybridMultilevel"/>
    <w:tmpl w:val="F3FCA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7A4C"/>
    <w:multiLevelType w:val="hybridMultilevel"/>
    <w:tmpl w:val="B5305F7E"/>
    <w:lvl w:ilvl="0" w:tplc="6974D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6D7F3F"/>
    <w:multiLevelType w:val="hybridMultilevel"/>
    <w:tmpl w:val="4C5CC852"/>
    <w:lvl w:ilvl="0" w:tplc="9F2A8DBE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04781"/>
    <w:multiLevelType w:val="hybridMultilevel"/>
    <w:tmpl w:val="D1008C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6FF7"/>
    <w:multiLevelType w:val="multilevel"/>
    <w:tmpl w:val="487C4C4E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5" w15:restartNumberingAfterBreak="0">
    <w:nsid w:val="0D7A2D83"/>
    <w:multiLevelType w:val="hybridMultilevel"/>
    <w:tmpl w:val="88AEFBA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835D8"/>
    <w:multiLevelType w:val="multilevel"/>
    <w:tmpl w:val="CABAF412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7" w15:restartNumberingAfterBreak="0">
    <w:nsid w:val="108C7254"/>
    <w:multiLevelType w:val="hybridMultilevel"/>
    <w:tmpl w:val="C56AEF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2E1"/>
    <w:multiLevelType w:val="hybridMultilevel"/>
    <w:tmpl w:val="F1FC13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7D5C"/>
    <w:multiLevelType w:val="hybridMultilevel"/>
    <w:tmpl w:val="DC149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32890"/>
    <w:multiLevelType w:val="hybridMultilevel"/>
    <w:tmpl w:val="0BC84F00"/>
    <w:lvl w:ilvl="0" w:tplc="3774C2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69C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44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7D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811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0E6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EF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0F4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1EB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3929"/>
    <w:multiLevelType w:val="hybridMultilevel"/>
    <w:tmpl w:val="3D1CD9D4"/>
    <w:lvl w:ilvl="0" w:tplc="F4A896EA">
      <w:numFmt w:val="bullet"/>
      <w:lvlText w:val=""/>
      <w:lvlJc w:val="left"/>
      <w:pPr>
        <w:ind w:left="94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25573DC0"/>
    <w:multiLevelType w:val="hybridMultilevel"/>
    <w:tmpl w:val="6298C4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EE1"/>
    <w:multiLevelType w:val="hybridMultilevel"/>
    <w:tmpl w:val="D7E4C5C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623249D"/>
    <w:multiLevelType w:val="hybridMultilevel"/>
    <w:tmpl w:val="8CE8344C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90607"/>
    <w:multiLevelType w:val="hybridMultilevel"/>
    <w:tmpl w:val="99D85CA6"/>
    <w:lvl w:ilvl="0" w:tplc="45DC5AA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9C14D4"/>
    <w:multiLevelType w:val="hybridMultilevel"/>
    <w:tmpl w:val="73F876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053504"/>
    <w:multiLevelType w:val="hybridMultilevel"/>
    <w:tmpl w:val="D7CC61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05F12"/>
    <w:multiLevelType w:val="hybridMultilevel"/>
    <w:tmpl w:val="2618D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A7239"/>
    <w:multiLevelType w:val="hybridMultilevel"/>
    <w:tmpl w:val="151E9E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436601"/>
    <w:multiLevelType w:val="multilevel"/>
    <w:tmpl w:val="F236BCA8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21" w15:restartNumberingAfterBreak="0">
    <w:nsid w:val="4C6B6039"/>
    <w:multiLevelType w:val="hybridMultilevel"/>
    <w:tmpl w:val="762CF258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F2497"/>
    <w:multiLevelType w:val="multilevel"/>
    <w:tmpl w:val="FAAEA64A"/>
    <w:styleLink w:val="Hfen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23" w15:restartNumberingAfterBreak="0">
    <w:nsid w:val="62081B04"/>
    <w:multiLevelType w:val="hybridMultilevel"/>
    <w:tmpl w:val="103C3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54E4"/>
    <w:multiLevelType w:val="hybridMultilevel"/>
    <w:tmpl w:val="C90A31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203E9"/>
    <w:multiLevelType w:val="hybridMultilevel"/>
    <w:tmpl w:val="2A989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72453"/>
    <w:multiLevelType w:val="hybridMultilevel"/>
    <w:tmpl w:val="835AB0D6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4216"/>
    <w:multiLevelType w:val="hybridMultilevel"/>
    <w:tmpl w:val="8542D3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6337"/>
    <w:multiLevelType w:val="multilevel"/>
    <w:tmpl w:val="866454C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71C97351"/>
    <w:multiLevelType w:val="hybridMultilevel"/>
    <w:tmpl w:val="CAD01756"/>
    <w:lvl w:ilvl="0" w:tplc="02DAA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0045C8"/>
    <w:multiLevelType w:val="hybridMultilevel"/>
    <w:tmpl w:val="86C0F198"/>
    <w:lvl w:ilvl="0" w:tplc="C82A86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706EAC"/>
    <w:multiLevelType w:val="hybridMultilevel"/>
    <w:tmpl w:val="644AC6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004D"/>
    <w:multiLevelType w:val="multilevel"/>
    <w:tmpl w:val="0C187A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3" w15:restartNumberingAfterBreak="0">
    <w:nsid w:val="7836731F"/>
    <w:multiLevelType w:val="hybridMultilevel"/>
    <w:tmpl w:val="7958A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123F"/>
    <w:multiLevelType w:val="hybridMultilevel"/>
    <w:tmpl w:val="416E80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95FFA"/>
    <w:multiLevelType w:val="hybridMultilevel"/>
    <w:tmpl w:val="6BEE200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1"/>
  </w:num>
  <w:num w:numId="3">
    <w:abstractNumId w:val="16"/>
  </w:num>
  <w:num w:numId="4">
    <w:abstractNumId w:val="29"/>
  </w:num>
  <w:num w:numId="5">
    <w:abstractNumId w:val="10"/>
  </w:num>
  <w:num w:numId="6">
    <w:abstractNumId w:val="23"/>
  </w:num>
  <w:num w:numId="7">
    <w:abstractNumId w:val="0"/>
  </w:num>
  <w:num w:numId="8">
    <w:abstractNumId w:val="9"/>
  </w:num>
  <w:num w:numId="9">
    <w:abstractNumId w:val="30"/>
  </w:num>
  <w:num w:numId="10">
    <w:abstractNumId w:val="19"/>
  </w:num>
  <w:num w:numId="11">
    <w:abstractNumId w:val="20"/>
  </w:num>
  <w:num w:numId="12">
    <w:abstractNumId w:val="6"/>
  </w:num>
  <w:num w:numId="13">
    <w:abstractNumId w:val="4"/>
  </w:num>
  <w:num w:numId="14">
    <w:abstractNumId w:val="22"/>
  </w:num>
  <w:num w:numId="15">
    <w:abstractNumId w:val="22"/>
  </w:num>
  <w:num w:numId="16">
    <w:abstractNumId w:val="24"/>
  </w:num>
  <w:num w:numId="17">
    <w:abstractNumId w:val="18"/>
  </w:num>
  <w:num w:numId="18">
    <w:abstractNumId w:val="15"/>
  </w:num>
  <w:num w:numId="19">
    <w:abstractNumId w:val="5"/>
  </w:num>
  <w:num w:numId="20">
    <w:abstractNumId w:val="28"/>
  </w:num>
  <w:num w:numId="21">
    <w:abstractNumId w:val="32"/>
  </w:num>
  <w:num w:numId="22">
    <w:abstractNumId w:val="21"/>
  </w:num>
  <w:num w:numId="23">
    <w:abstractNumId w:val="27"/>
  </w:num>
  <w:num w:numId="24">
    <w:abstractNumId w:val="3"/>
  </w:num>
  <w:num w:numId="25">
    <w:abstractNumId w:val="8"/>
  </w:num>
  <w:num w:numId="26">
    <w:abstractNumId w:val="31"/>
  </w:num>
  <w:num w:numId="27">
    <w:abstractNumId w:val="17"/>
  </w:num>
  <w:num w:numId="28">
    <w:abstractNumId w:val="34"/>
  </w:num>
  <w:num w:numId="29">
    <w:abstractNumId w:val="13"/>
  </w:num>
  <w:num w:numId="30">
    <w:abstractNumId w:val="12"/>
  </w:num>
  <w:num w:numId="31">
    <w:abstractNumId w:val="7"/>
  </w:num>
  <w:num w:numId="32">
    <w:abstractNumId w:val="25"/>
  </w:num>
  <w:num w:numId="33">
    <w:abstractNumId w:val="14"/>
  </w:num>
  <w:num w:numId="34">
    <w:abstractNumId w:val="26"/>
  </w:num>
  <w:num w:numId="35">
    <w:abstractNumId w:val="33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85"/>
    <w:rsid w:val="0000235B"/>
    <w:rsid w:val="0000267C"/>
    <w:rsid w:val="00002A52"/>
    <w:rsid w:val="00002B0A"/>
    <w:rsid w:val="00003DE0"/>
    <w:rsid w:val="000101AF"/>
    <w:rsid w:val="00010A49"/>
    <w:rsid w:val="000132A1"/>
    <w:rsid w:val="000147EA"/>
    <w:rsid w:val="00014B13"/>
    <w:rsid w:val="00015B56"/>
    <w:rsid w:val="00021566"/>
    <w:rsid w:val="00021E59"/>
    <w:rsid w:val="00022DE1"/>
    <w:rsid w:val="0002494B"/>
    <w:rsid w:val="00027339"/>
    <w:rsid w:val="00031A1F"/>
    <w:rsid w:val="00033684"/>
    <w:rsid w:val="00036D79"/>
    <w:rsid w:val="000377E8"/>
    <w:rsid w:val="00041A56"/>
    <w:rsid w:val="00042F62"/>
    <w:rsid w:val="00044CF5"/>
    <w:rsid w:val="00053212"/>
    <w:rsid w:val="00060076"/>
    <w:rsid w:val="00062E1A"/>
    <w:rsid w:val="00065E45"/>
    <w:rsid w:val="0007202C"/>
    <w:rsid w:val="00072C4F"/>
    <w:rsid w:val="00074EFF"/>
    <w:rsid w:val="000754B8"/>
    <w:rsid w:val="000757CE"/>
    <w:rsid w:val="00075F72"/>
    <w:rsid w:val="00081CC7"/>
    <w:rsid w:val="000853FC"/>
    <w:rsid w:val="00085F30"/>
    <w:rsid w:val="000867C5"/>
    <w:rsid w:val="00087F15"/>
    <w:rsid w:val="00090F68"/>
    <w:rsid w:val="00095DF0"/>
    <w:rsid w:val="000A1050"/>
    <w:rsid w:val="000A2128"/>
    <w:rsid w:val="000A4CD8"/>
    <w:rsid w:val="000A583D"/>
    <w:rsid w:val="000A5AA4"/>
    <w:rsid w:val="000A6DBA"/>
    <w:rsid w:val="000B07C4"/>
    <w:rsid w:val="000B11CA"/>
    <w:rsid w:val="000B34EA"/>
    <w:rsid w:val="000B6D25"/>
    <w:rsid w:val="000C1EF9"/>
    <w:rsid w:val="000C2052"/>
    <w:rsid w:val="000C3D05"/>
    <w:rsid w:val="000C6A36"/>
    <w:rsid w:val="000C75DF"/>
    <w:rsid w:val="000C7BD7"/>
    <w:rsid w:val="000D0ECF"/>
    <w:rsid w:val="000D3319"/>
    <w:rsid w:val="000D34AD"/>
    <w:rsid w:val="000D3DD1"/>
    <w:rsid w:val="000D4069"/>
    <w:rsid w:val="000D53FD"/>
    <w:rsid w:val="000D7C66"/>
    <w:rsid w:val="000E0AF1"/>
    <w:rsid w:val="000E356C"/>
    <w:rsid w:val="000E451F"/>
    <w:rsid w:val="000E560B"/>
    <w:rsid w:val="000E588A"/>
    <w:rsid w:val="000E75CF"/>
    <w:rsid w:val="000E7A2A"/>
    <w:rsid w:val="000E7ECF"/>
    <w:rsid w:val="000F047B"/>
    <w:rsid w:val="000F1626"/>
    <w:rsid w:val="000F1760"/>
    <w:rsid w:val="000F18C7"/>
    <w:rsid w:val="000F529B"/>
    <w:rsid w:val="000F7A07"/>
    <w:rsid w:val="001012D9"/>
    <w:rsid w:val="001122A9"/>
    <w:rsid w:val="00112699"/>
    <w:rsid w:val="001126F5"/>
    <w:rsid w:val="00113949"/>
    <w:rsid w:val="0011416D"/>
    <w:rsid w:val="001147BD"/>
    <w:rsid w:val="001156B2"/>
    <w:rsid w:val="0012058E"/>
    <w:rsid w:val="00121ED2"/>
    <w:rsid w:val="00122330"/>
    <w:rsid w:val="00123AB0"/>
    <w:rsid w:val="001263F2"/>
    <w:rsid w:val="0013157A"/>
    <w:rsid w:val="00134EBF"/>
    <w:rsid w:val="001354FE"/>
    <w:rsid w:val="0013589D"/>
    <w:rsid w:val="00135BBB"/>
    <w:rsid w:val="00135E6B"/>
    <w:rsid w:val="00136CC8"/>
    <w:rsid w:val="00136F3F"/>
    <w:rsid w:val="00137514"/>
    <w:rsid w:val="00137D06"/>
    <w:rsid w:val="00141F98"/>
    <w:rsid w:val="0014214C"/>
    <w:rsid w:val="00142D2B"/>
    <w:rsid w:val="001438F5"/>
    <w:rsid w:val="00144620"/>
    <w:rsid w:val="0015083B"/>
    <w:rsid w:val="001518D5"/>
    <w:rsid w:val="00155D42"/>
    <w:rsid w:val="00156E81"/>
    <w:rsid w:val="00160C64"/>
    <w:rsid w:val="00163063"/>
    <w:rsid w:val="001631FD"/>
    <w:rsid w:val="00163344"/>
    <w:rsid w:val="00171731"/>
    <w:rsid w:val="00175212"/>
    <w:rsid w:val="00176A78"/>
    <w:rsid w:val="00177367"/>
    <w:rsid w:val="0018041D"/>
    <w:rsid w:val="001811FC"/>
    <w:rsid w:val="001847DA"/>
    <w:rsid w:val="0018661E"/>
    <w:rsid w:val="0018674C"/>
    <w:rsid w:val="00187976"/>
    <w:rsid w:val="0019103D"/>
    <w:rsid w:val="001915B5"/>
    <w:rsid w:val="00194763"/>
    <w:rsid w:val="00195C6C"/>
    <w:rsid w:val="00195D1D"/>
    <w:rsid w:val="001963BA"/>
    <w:rsid w:val="001A26E7"/>
    <w:rsid w:val="001A4623"/>
    <w:rsid w:val="001A72DE"/>
    <w:rsid w:val="001A73CE"/>
    <w:rsid w:val="001A758A"/>
    <w:rsid w:val="001B19F5"/>
    <w:rsid w:val="001B4499"/>
    <w:rsid w:val="001B4A66"/>
    <w:rsid w:val="001B50FB"/>
    <w:rsid w:val="001B5536"/>
    <w:rsid w:val="001B605B"/>
    <w:rsid w:val="001C0B41"/>
    <w:rsid w:val="001C1C47"/>
    <w:rsid w:val="001C4B1B"/>
    <w:rsid w:val="001C6CD6"/>
    <w:rsid w:val="001D03E5"/>
    <w:rsid w:val="001D0899"/>
    <w:rsid w:val="001D089D"/>
    <w:rsid w:val="001D0BA8"/>
    <w:rsid w:val="001D0FD1"/>
    <w:rsid w:val="001D2E41"/>
    <w:rsid w:val="001D2FF7"/>
    <w:rsid w:val="001D3281"/>
    <w:rsid w:val="001D6934"/>
    <w:rsid w:val="001D7D97"/>
    <w:rsid w:val="001E1728"/>
    <w:rsid w:val="001E18FF"/>
    <w:rsid w:val="001E4D19"/>
    <w:rsid w:val="001E57E6"/>
    <w:rsid w:val="001E5A69"/>
    <w:rsid w:val="001E5D51"/>
    <w:rsid w:val="001F22C8"/>
    <w:rsid w:val="001F2E08"/>
    <w:rsid w:val="001F47C1"/>
    <w:rsid w:val="001F53F3"/>
    <w:rsid w:val="00206C4D"/>
    <w:rsid w:val="0020709C"/>
    <w:rsid w:val="002101A2"/>
    <w:rsid w:val="00214FAB"/>
    <w:rsid w:val="002154A2"/>
    <w:rsid w:val="00215EDB"/>
    <w:rsid w:val="00216196"/>
    <w:rsid w:val="00220BDC"/>
    <w:rsid w:val="00220DE1"/>
    <w:rsid w:val="002219DB"/>
    <w:rsid w:val="0022272C"/>
    <w:rsid w:val="002233DE"/>
    <w:rsid w:val="0022591E"/>
    <w:rsid w:val="002275E5"/>
    <w:rsid w:val="00232A59"/>
    <w:rsid w:val="00236947"/>
    <w:rsid w:val="0023759C"/>
    <w:rsid w:val="002408CD"/>
    <w:rsid w:val="00242F2B"/>
    <w:rsid w:val="00250F62"/>
    <w:rsid w:val="00253324"/>
    <w:rsid w:val="00254ECC"/>
    <w:rsid w:val="00255C37"/>
    <w:rsid w:val="00256F57"/>
    <w:rsid w:val="00262F42"/>
    <w:rsid w:val="0026515D"/>
    <w:rsid w:val="0026662D"/>
    <w:rsid w:val="00266882"/>
    <w:rsid w:val="002706CD"/>
    <w:rsid w:val="00271A98"/>
    <w:rsid w:val="00273BD2"/>
    <w:rsid w:val="00274C2E"/>
    <w:rsid w:val="00275739"/>
    <w:rsid w:val="00275B1D"/>
    <w:rsid w:val="002848B1"/>
    <w:rsid w:val="00286091"/>
    <w:rsid w:val="002868D0"/>
    <w:rsid w:val="00286D79"/>
    <w:rsid w:val="0029103D"/>
    <w:rsid w:val="00294CC7"/>
    <w:rsid w:val="002A1675"/>
    <w:rsid w:val="002A2730"/>
    <w:rsid w:val="002A5F14"/>
    <w:rsid w:val="002A62CF"/>
    <w:rsid w:val="002A6C7E"/>
    <w:rsid w:val="002B0704"/>
    <w:rsid w:val="002B0D3A"/>
    <w:rsid w:val="002B1401"/>
    <w:rsid w:val="002B3B52"/>
    <w:rsid w:val="002B42CC"/>
    <w:rsid w:val="002B539A"/>
    <w:rsid w:val="002B5558"/>
    <w:rsid w:val="002B6525"/>
    <w:rsid w:val="002C2307"/>
    <w:rsid w:val="002C2485"/>
    <w:rsid w:val="002D14F5"/>
    <w:rsid w:val="002D2E6C"/>
    <w:rsid w:val="002D4B12"/>
    <w:rsid w:val="002E7EE6"/>
    <w:rsid w:val="002F0358"/>
    <w:rsid w:val="002F60C5"/>
    <w:rsid w:val="002F65CD"/>
    <w:rsid w:val="00300E00"/>
    <w:rsid w:val="003036C8"/>
    <w:rsid w:val="003037C3"/>
    <w:rsid w:val="00305A11"/>
    <w:rsid w:val="00305EDB"/>
    <w:rsid w:val="00310640"/>
    <w:rsid w:val="003115A5"/>
    <w:rsid w:val="003122DB"/>
    <w:rsid w:val="00312EA9"/>
    <w:rsid w:val="00313325"/>
    <w:rsid w:val="00316318"/>
    <w:rsid w:val="003164A0"/>
    <w:rsid w:val="003166F8"/>
    <w:rsid w:val="00320917"/>
    <w:rsid w:val="00322913"/>
    <w:rsid w:val="00322BCC"/>
    <w:rsid w:val="00324B08"/>
    <w:rsid w:val="003258DA"/>
    <w:rsid w:val="00326B6D"/>
    <w:rsid w:val="00327557"/>
    <w:rsid w:val="00327618"/>
    <w:rsid w:val="00332963"/>
    <w:rsid w:val="0033567B"/>
    <w:rsid w:val="00335B93"/>
    <w:rsid w:val="003366E7"/>
    <w:rsid w:val="00342E77"/>
    <w:rsid w:val="003472A6"/>
    <w:rsid w:val="003510D6"/>
    <w:rsid w:val="00351175"/>
    <w:rsid w:val="003513E4"/>
    <w:rsid w:val="00351A16"/>
    <w:rsid w:val="00351F59"/>
    <w:rsid w:val="003531D2"/>
    <w:rsid w:val="00354D94"/>
    <w:rsid w:val="00354FBA"/>
    <w:rsid w:val="00357FC5"/>
    <w:rsid w:val="00362058"/>
    <w:rsid w:val="00364990"/>
    <w:rsid w:val="00371891"/>
    <w:rsid w:val="00371B27"/>
    <w:rsid w:val="003757D8"/>
    <w:rsid w:val="00381273"/>
    <w:rsid w:val="00381B74"/>
    <w:rsid w:val="003835AF"/>
    <w:rsid w:val="003909A0"/>
    <w:rsid w:val="00392BE0"/>
    <w:rsid w:val="003932A4"/>
    <w:rsid w:val="003940E0"/>
    <w:rsid w:val="0039767D"/>
    <w:rsid w:val="003978FC"/>
    <w:rsid w:val="003A147D"/>
    <w:rsid w:val="003A250B"/>
    <w:rsid w:val="003A26CA"/>
    <w:rsid w:val="003A4B51"/>
    <w:rsid w:val="003A5939"/>
    <w:rsid w:val="003A5B7A"/>
    <w:rsid w:val="003A5FDD"/>
    <w:rsid w:val="003B130A"/>
    <w:rsid w:val="003B47D4"/>
    <w:rsid w:val="003B5B99"/>
    <w:rsid w:val="003B5CF8"/>
    <w:rsid w:val="003B6486"/>
    <w:rsid w:val="003B64CB"/>
    <w:rsid w:val="003B6B05"/>
    <w:rsid w:val="003C21AB"/>
    <w:rsid w:val="003C38FF"/>
    <w:rsid w:val="003C3D68"/>
    <w:rsid w:val="003C46AA"/>
    <w:rsid w:val="003C6085"/>
    <w:rsid w:val="003D02D0"/>
    <w:rsid w:val="003D0A84"/>
    <w:rsid w:val="003D2584"/>
    <w:rsid w:val="003D25EA"/>
    <w:rsid w:val="003D7702"/>
    <w:rsid w:val="003E11EA"/>
    <w:rsid w:val="003E1FA4"/>
    <w:rsid w:val="003E513B"/>
    <w:rsid w:val="003E7E40"/>
    <w:rsid w:val="003E7E51"/>
    <w:rsid w:val="003F0417"/>
    <w:rsid w:val="003F0694"/>
    <w:rsid w:val="003F08E7"/>
    <w:rsid w:val="003F1658"/>
    <w:rsid w:val="003F16E3"/>
    <w:rsid w:val="00400009"/>
    <w:rsid w:val="00400976"/>
    <w:rsid w:val="004018FD"/>
    <w:rsid w:val="0040191E"/>
    <w:rsid w:val="00402F55"/>
    <w:rsid w:val="0040315D"/>
    <w:rsid w:val="004043F3"/>
    <w:rsid w:val="004044DB"/>
    <w:rsid w:val="004068B0"/>
    <w:rsid w:val="00406D5B"/>
    <w:rsid w:val="00411292"/>
    <w:rsid w:val="0041213E"/>
    <w:rsid w:val="00413DE6"/>
    <w:rsid w:val="004157E5"/>
    <w:rsid w:val="00416F4E"/>
    <w:rsid w:val="00416F8B"/>
    <w:rsid w:val="00420504"/>
    <w:rsid w:val="0042169C"/>
    <w:rsid w:val="0042173D"/>
    <w:rsid w:val="00421A91"/>
    <w:rsid w:val="004221D3"/>
    <w:rsid w:val="00424770"/>
    <w:rsid w:val="00425074"/>
    <w:rsid w:val="004254FB"/>
    <w:rsid w:val="00427821"/>
    <w:rsid w:val="0043110A"/>
    <w:rsid w:val="00432685"/>
    <w:rsid w:val="00432C85"/>
    <w:rsid w:val="004338B2"/>
    <w:rsid w:val="004339FE"/>
    <w:rsid w:val="00436FAB"/>
    <w:rsid w:val="00440E09"/>
    <w:rsid w:val="00441034"/>
    <w:rsid w:val="004439A3"/>
    <w:rsid w:val="004451FE"/>
    <w:rsid w:val="00445693"/>
    <w:rsid w:val="004461C4"/>
    <w:rsid w:val="00447E9F"/>
    <w:rsid w:val="004509C7"/>
    <w:rsid w:val="00452735"/>
    <w:rsid w:val="00453A5C"/>
    <w:rsid w:val="00454DAD"/>
    <w:rsid w:val="00455F75"/>
    <w:rsid w:val="004627F0"/>
    <w:rsid w:val="004628A7"/>
    <w:rsid w:val="00463555"/>
    <w:rsid w:val="00464CE6"/>
    <w:rsid w:val="00467B52"/>
    <w:rsid w:val="0047015E"/>
    <w:rsid w:val="00470610"/>
    <w:rsid w:val="00471136"/>
    <w:rsid w:val="00474943"/>
    <w:rsid w:val="00476F15"/>
    <w:rsid w:val="0048002D"/>
    <w:rsid w:val="00480088"/>
    <w:rsid w:val="004806D4"/>
    <w:rsid w:val="00480858"/>
    <w:rsid w:val="00483119"/>
    <w:rsid w:val="00484255"/>
    <w:rsid w:val="00485639"/>
    <w:rsid w:val="004920D0"/>
    <w:rsid w:val="00492B09"/>
    <w:rsid w:val="00492E32"/>
    <w:rsid w:val="004942D2"/>
    <w:rsid w:val="004945D0"/>
    <w:rsid w:val="004954CE"/>
    <w:rsid w:val="004971C9"/>
    <w:rsid w:val="004971E1"/>
    <w:rsid w:val="004A219D"/>
    <w:rsid w:val="004A24E5"/>
    <w:rsid w:val="004A47B7"/>
    <w:rsid w:val="004A6542"/>
    <w:rsid w:val="004A7133"/>
    <w:rsid w:val="004A7ADC"/>
    <w:rsid w:val="004B409A"/>
    <w:rsid w:val="004B4CEB"/>
    <w:rsid w:val="004B4E59"/>
    <w:rsid w:val="004B7D2A"/>
    <w:rsid w:val="004C3456"/>
    <w:rsid w:val="004C3B94"/>
    <w:rsid w:val="004D1B76"/>
    <w:rsid w:val="004D24B9"/>
    <w:rsid w:val="004D30BF"/>
    <w:rsid w:val="004D5BA3"/>
    <w:rsid w:val="004E1DE9"/>
    <w:rsid w:val="004E5DDB"/>
    <w:rsid w:val="004F39FE"/>
    <w:rsid w:val="004F6DE2"/>
    <w:rsid w:val="004F743E"/>
    <w:rsid w:val="005016D9"/>
    <w:rsid w:val="005036A5"/>
    <w:rsid w:val="00505577"/>
    <w:rsid w:val="00505A0C"/>
    <w:rsid w:val="005070C1"/>
    <w:rsid w:val="005111DA"/>
    <w:rsid w:val="00515348"/>
    <w:rsid w:val="00515417"/>
    <w:rsid w:val="005165D1"/>
    <w:rsid w:val="00517813"/>
    <w:rsid w:val="00521E76"/>
    <w:rsid w:val="005230B7"/>
    <w:rsid w:val="005253C4"/>
    <w:rsid w:val="00526366"/>
    <w:rsid w:val="00532105"/>
    <w:rsid w:val="00532691"/>
    <w:rsid w:val="005327DD"/>
    <w:rsid w:val="005356E8"/>
    <w:rsid w:val="005371EC"/>
    <w:rsid w:val="005400FE"/>
    <w:rsid w:val="00540773"/>
    <w:rsid w:val="00547369"/>
    <w:rsid w:val="00550D17"/>
    <w:rsid w:val="005519A9"/>
    <w:rsid w:val="00552C3C"/>
    <w:rsid w:val="00554069"/>
    <w:rsid w:val="00554647"/>
    <w:rsid w:val="00556936"/>
    <w:rsid w:val="00560CDC"/>
    <w:rsid w:val="00564F51"/>
    <w:rsid w:val="005677E4"/>
    <w:rsid w:val="00567E73"/>
    <w:rsid w:val="005718E1"/>
    <w:rsid w:val="00572B4E"/>
    <w:rsid w:val="00575E32"/>
    <w:rsid w:val="00580AE3"/>
    <w:rsid w:val="00581D99"/>
    <w:rsid w:val="0058216E"/>
    <w:rsid w:val="00583D48"/>
    <w:rsid w:val="005841DB"/>
    <w:rsid w:val="0058576B"/>
    <w:rsid w:val="00590857"/>
    <w:rsid w:val="00590A0A"/>
    <w:rsid w:val="00591B02"/>
    <w:rsid w:val="0059519B"/>
    <w:rsid w:val="005973C4"/>
    <w:rsid w:val="005A3CF6"/>
    <w:rsid w:val="005A445B"/>
    <w:rsid w:val="005A4CED"/>
    <w:rsid w:val="005A543F"/>
    <w:rsid w:val="005A5B3C"/>
    <w:rsid w:val="005A5F0C"/>
    <w:rsid w:val="005B059D"/>
    <w:rsid w:val="005B17BC"/>
    <w:rsid w:val="005B2358"/>
    <w:rsid w:val="005B24C7"/>
    <w:rsid w:val="005B2B24"/>
    <w:rsid w:val="005B3D28"/>
    <w:rsid w:val="005B40B1"/>
    <w:rsid w:val="005B428F"/>
    <w:rsid w:val="005C4438"/>
    <w:rsid w:val="005C661D"/>
    <w:rsid w:val="005D2E80"/>
    <w:rsid w:val="005D3810"/>
    <w:rsid w:val="005D4CB4"/>
    <w:rsid w:val="005D6929"/>
    <w:rsid w:val="005D7571"/>
    <w:rsid w:val="005E0247"/>
    <w:rsid w:val="005E1D43"/>
    <w:rsid w:val="005E1E4D"/>
    <w:rsid w:val="005E3ED1"/>
    <w:rsid w:val="005E6F51"/>
    <w:rsid w:val="005F1359"/>
    <w:rsid w:val="005F1442"/>
    <w:rsid w:val="005F26D7"/>
    <w:rsid w:val="00600C00"/>
    <w:rsid w:val="00601EA6"/>
    <w:rsid w:val="00601FF0"/>
    <w:rsid w:val="006051B7"/>
    <w:rsid w:val="00613332"/>
    <w:rsid w:val="0061455B"/>
    <w:rsid w:val="00614B04"/>
    <w:rsid w:val="00621E22"/>
    <w:rsid w:val="00625A08"/>
    <w:rsid w:val="00630B38"/>
    <w:rsid w:val="00633840"/>
    <w:rsid w:val="00633ADB"/>
    <w:rsid w:val="0063583D"/>
    <w:rsid w:val="00635AD4"/>
    <w:rsid w:val="00635FF4"/>
    <w:rsid w:val="00642D12"/>
    <w:rsid w:val="006453C0"/>
    <w:rsid w:val="00646D58"/>
    <w:rsid w:val="00647BE5"/>
    <w:rsid w:val="00650CA0"/>
    <w:rsid w:val="00651B30"/>
    <w:rsid w:val="006528EF"/>
    <w:rsid w:val="00653C7A"/>
    <w:rsid w:val="0065639D"/>
    <w:rsid w:val="0067279F"/>
    <w:rsid w:val="006764B0"/>
    <w:rsid w:val="00676BC3"/>
    <w:rsid w:val="00681DB9"/>
    <w:rsid w:val="00687C11"/>
    <w:rsid w:val="0069082F"/>
    <w:rsid w:val="00690978"/>
    <w:rsid w:val="00690ACD"/>
    <w:rsid w:val="006970C6"/>
    <w:rsid w:val="006971C3"/>
    <w:rsid w:val="006A0859"/>
    <w:rsid w:val="006A2139"/>
    <w:rsid w:val="006A7FBE"/>
    <w:rsid w:val="006C0A85"/>
    <w:rsid w:val="006C0FFE"/>
    <w:rsid w:val="006C14A1"/>
    <w:rsid w:val="006C1DEE"/>
    <w:rsid w:val="006C1E56"/>
    <w:rsid w:val="006C2118"/>
    <w:rsid w:val="006C37D0"/>
    <w:rsid w:val="006C6349"/>
    <w:rsid w:val="006D065A"/>
    <w:rsid w:val="006D0FF0"/>
    <w:rsid w:val="006D1883"/>
    <w:rsid w:val="006D1EBC"/>
    <w:rsid w:val="006D2069"/>
    <w:rsid w:val="006D4C5D"/>
    <w:rsid w:val="006E1667"/>
    <w:rsid w:val="006E4C88"/>
    <w:rsid w:val="006F12AC"/>
    <w:rsid w:val="006F1421"/>
    <w:rsid w:val="006F3E9A"/>
    <w:rsid w:val="00703926"/>
    <w:rsid w:val="0071047F"/>
    <w:rsid w:val="00712A00"/>
    <w:rsid w:val="00712A1D"/>
    <w:rsid w:val="0071391B"/>
    <w:rsid w:val="0071406B"/>
    <w:rsid w:val="0071501F"/>
    <w:rsid w:val="0071688F"/>
    <w:rsid w:val="00721543"/>
    <w:rsid w:val="007240AF"/>
    <w:rsid w:val="007241AC"/>
    <w:rsid w:val="00725092"/>
    <w:rsid w:val="00725684"/>
    <w:rsid w:val="007256F0"/>
    <w:rsid w:val="00727CBA"/>
    <w:rsid w:val="00727D5E"/>
    <w:rsid w:val="007327FA"/>
    <w:rsid w:val="00740BAD"/>
    <w:rsid w:val="00740BFE"/>
    <w:rsid w:val="00740E96"/>
    <w:rsid w:val="00742837"/>
    <w:rsid w:val="007506A7"/>
    <w:rsid w:val="0075190E"/>
    <w:rsid w:val="00751D55"/>
    <w:rsid w:val="007525B1"/>
    <w:rsid w:val="00752AF6"/>
    <w:rsid w:val="00752DE2"/>
    <w:rsid w:val="007535EE"/>
    <w:rsid w:val="0075520B"/>
    <w:rsid w:val="00757A6B"/>
    <w:rsid w:val="007614C8"/>
    <w:rsid w:val="00763127"/>
    <w:rsid w:val="00763573"/>
    <w:rsid w:val="00765AAF"/>
    <w:rsid w:val="00770C59"/>
    <w:rsid w:val="00771ADD"/>
    <w:rsid w:val="00773D8A"/>
    <w:rsid w:val="00774BB9"/>
    <w:rsid w:val="007768AB"/>
    <w:rsid w:val="007817BD"/>
    <w:rsid w:val="00781CFA"/>
    <w:rsid w:val="007844E2"/>
    <w:rsid w:val="00785AD3"/>
    <w:rsid w:val="00785E5C"/>
    <w:rsid w:val="00786276"/>
    <w:rsid w:val="00786E58"/>
    <w:rsid w:val="00787290"/>
    <w:rsid w:val="00791EFC"/>
    <w:rsid w:val="0079382D"/>
    <w:rsid w:val="00794C97"/>
    <w:rsid w:val="0079509E"/>
    <w:rsid w:val="007979A7"/>
    <w:rsid w:val="007A12C1"/>
    <w:rsid w:val="007A21DE"/>
    <w:rsid w:val="007A2312"/>
    <w:rsid w:val="007A4F93"/>
    <w:rsid w:val="007A51EB"/>
    <w:rsid w:val="007A58F8"/>
    <w:rsid w:val="007A600D"/>
    <w:rsid w:val="007A7FC0"/>
    <w:rsid w:val="007B1214"/>
    <w:rsid w:val="007B1C1E"/>
    <w:rsid w:val="007B3A83"/>
    <w:rsid w:val="007C0A03"/>
    <w:rsid w:val="007C1B9E"/>
    <w:rsid w:val="007C1E62"/>
    <w:rsid w:val="007C6E7B"/>
    <w:rsid w:val="007D0421"/>
    <w:rsid w:val="007D214D"/>
    <w:rsid w:val="007D45DB"/>
    <w:rsid w:val="007D5906"/>
    <w:rsid w:val="007D625B"/>
    <w:rsid w:val="007D7029"/>
    <w:rsid w:val="007D764B"/>
    <w:rsid w:val="007E0218"/>
    <w:rsid w:val="007E1F09"/>
    <w:rsid w:val="007E2A6F"/>
    <w:rsid w:val="007E49C1"/>
    <w:rsid w:val="007E52AA"/>
    <w:rsid w:val="007E5BC3"/>
    <w:rsid w:val="007E779E"/>
    <w:rsid w:val="007F6714"/>
    <w:rsid w:val="007F6757"/>
    <w:rsid w:val="007F7A2F"/>
    <w:rsid w:val="008000F5"/>
    <w:rsid w:val="00801AC7"/>
    <w:rsid w:val="00801B96"/>
    <w:rsid w:val="00802D86"/>
    <w:rsid w:val="00803972"/>
    <w:rsid w:val="008042A2"/>
    <w:rsid w:val="00805334"/>
    <w:rsid w:val="00805D60"/>
    <w:rsid w:val="00805F0F"/>
    <w:rsid w:val="00806C27"/>
    <w:rsid w:val="00807C0E"/>
    <w:rsid w:val="00810680"/>
    <w:rsid w:val="008163C1"/>
    <w:rsid w:val="008203B2"/>
    <w:rsid w:val="00823270"/>
    <w:rsid w:val="00825C38"/>
    <w:rsid w:val="00825F19"/>
    <w:rsid w:val="00826BDE"/>
    <w:rsid w:val="00827940"/>
    <w:rsid w:val="008313E4"/>
    <w:rsid w:val="008316E4"/>
    <w:rsid w:val="00831AB5"/>
    <w:rsid w:val="008337FC"/>
    <w:rsid w:val="00834B57"/>
    <w:rsid w:val="008365AF"/>
    <w:rsid w:val="008366D6"/>
    <w:rsid w:val="00843C7B"/>
    <w:rsid w:val="0084459B"/>
    <w:rsid w:val="00845AA2"/>
    <w:rsid w:val="00850A0A"/>
    <w:rsid w:val="00851A6B"/>
    <w:rsid w:val="00852299"/>
    <w:rsid w:val="008564B0"/>
    <w:rsid w:val="00862365"/>
    <w:rsid w:val="00862E63"/>
    <w:rsid w:val="00865E39"/>
    <w:rsid w:val="008664F9"/>
    <w:rsid w:val="008670DB"/>
    <w:rsid w:val="00867F4A"/>
    <w:rsid w:val="00873BA6"/>
    <w:rsid w:val="00874733"/>
    <w:rsid w:val="008757F9"/>
    <w:rsid w:val="00875F32"/>
    <w:rsid w:val="00882D52"/>
    <w:rsid w:val="0088336F"/>
    <w:rsid w:val="00884BB6"/>
    <w:rsid w:val="00886041"/>
    <w:rsid w:val="008874E8"/>
    <w:rsid w:val="00890C9E"/>
    <w:rsid w:val="00890D4F"/>
    <w:rsid w:val="0089198D"/>
    <w:rsid w:val="00891E40"/>
    <w:rsid w:val="00891F22"/>
    <w:rsid w:val="0089322B"/>
    <w:rsid w:val="00894D1F"/>
    <w:rsid w:val="00896CD6"/>
    <w:rsid w:val="008A0230"/>
    <w:rsid w:val="008A06F7"/>
    <w:rsid w:val="008A1BBD"/>
    <w:rsid w:val="008A39E8"/>
    <w:rsid w:val="008A49E6"/>
    <w:rsid w:val="008A5526"/>
    <w:rsid w:val="008A5FD6"/>
    <w:rsid w:val="008A677B"/>
    <w:rsid w:val="008A689F"/>
    <w:rsid w:val="008A7F4C"/>
    <w:rsid w:val="008B1004"/>
    <w:rsid w:val="008B3AF6"/>
    <w:rsid w:val="008B624A"/>
    <w:rsid w:val="008B7FD9"/>
    <w:rsid w:val="008C2CF9"/>
    <w:rsid w:val="008C4299"/>
    <w:rsid w:val="008C5221"/>
    <w:rsid w:val="008C672B"/>
    <w:rsid w:val="008D1721"/>
    <w:rsid w:val="008D21BC"/>
    <w:rsid w:val="008D238D"/>
    <w:rsid w:val="008D317A"/>
    <w:rsid w:val="008D40D3"/>
    <w:rsid w:val="008D5258"/>
    <w:rsid w:val="008D5C94"/>
    <w:rsid w:val="008E01B8"/>
    <w:rsid w:val="008E0A1F"/>
    <w:rsid w:val="008E1143"/>
    <w:rsid w:val="008E30DA"/>
    <w:rsid w:val="008E48FF"/>
    <w:rsid w:val="008E4C48"/>
    <w:rsid w:val="008E4E88"/>
    <w:rsid w:val="008E53A3"/>
    <w:rsid w:val="008E54B2"/>
    <w:rsid w:val="008E7477"/>
    <w:rsid w:val="008F1744"/>
    <w:rsid w:val="008F2BDD"/>
    <w:rsid w:val="008F7130"/>
    <w:rsid w:val="008F74DC"/>
    <w:rsid w:val="00900427"/>
    <w:rsid w:val="00902AF3"/>
    <w:rsid w:val="00903ED1"/>
    <w:rsid w:val="00906C81"/>
    <w:rsid w:val="009077C5"/>
    <w:rsid w:val="00907817"/>
    <w:rsid w:val="00914A0C"/>
    <w:rsid w:val="00914DA6"/>
    <w:rsid w:val="00921D8A"/>
    <w:rsid w:val="00924543"/>
    <w:rsid w:val="00925886"/>
    <w:rsid w:val="00925FAA"/>
    <w:rsid w:val="00930FC0"/>
    <w:rsid w:val="00933332"/>
    <w:rsid w:val="00934EFF"/>
    <w:rsid w:val="00936671"/>
    <w:rsid w:val="00937E4C"/>
    <w:rsid w:val="00937F9A"/>
    <w:rsid w:val="009413B0"/>
    <w:rsid w:val="00951230"/>
    <w:rsid w:val="00951350"/>
    <w:rsid w:val="00956B66"/>
    <w:rsid w:val="0096030F"/>
    <w:rsid w:val="00970772"/>
    <w:rsid w:val="00972868"/>
    <w:rsid w:val="00973A1F"/>
    <w:rsid w:val="00976C17"/>
    <w:rsid w:val="00980D3F"/>
    <w:rsid w:val="00984455"/>
    <w:rsid w:val="009847E9"/>
    <w:rsid w:val="00984D64"/>
    <w:rsid w:val="0098624E"/>
    <w:rsid w:val="0098659B"/>
    <w:rsid w:val="00991075"/>
    <w:rsid w:val="009938AD"/>
    <w:rsid w:val="00995272"/>
    <w:rsid w:val="009955E5"/>
    <w:rsid w:val="009A6795"/>
    <w:rsid w:val="009B03AD"/>
    <w:rsid w:val="009B0D77"/>
    <w:rsid w:val="009B1DB1"/>
    <w:rsid w:val="009B27FD"/>
    <w:rsid w:val="009B3AE6"/>
    <w:rsid w:val="009B7505"/>
    <w:rsid w:val="009C6689"/>
    <w:rsid w:val="009D095D"/>
    <w:rsid w:val="009D210D"/>
    <w:rsid w:val="009D3495"/>
    <w:rsid w:val="009D35DE"/>
    <w:rsid w:val="009D36CC"/>
    <w:rsid w:val="009D70B4"/>
    <w:rsid w:val="009E00DA"/>
    <w:rsid w:val="009E0C2A"/>
    <w:rsid w:val="009E207D"/>
    <w:rsid w:val="009E3E17"/>
    <w:rsid w:val="009E557B"/>
    <w:rsid w:val="009F0A7A"/>
    <w:rsid w:val="009F226E"/>
    <w:rsid w:val="009F2585"/>
    <w:rsid w:val="009F258C"/>
    <w:rsid w:val="009F2772"/>
    <w:rsid w:val="009F5611"/>
    <w:rsid w:val="00A03E18"/>
    <w:rsid w:val="00A05280"/>
    <w:rsid w:val="00A05C7C"/>
    <w:rsid w:val="00A10978"/>
    <w:rsid w:val="00A11266"/>
    <w:rsid w:val="00A1147F"/>
    <w:rsid w:val="00A135F4"/>
    <w:rsid w:val="00A13C04"/>
    <w:rsid w:val="00A1449A"/>
    <w:rsid w:val="00A15CC5"/>
    <w:rsid w:val="00A163ED"/>
    <w:rsid w:val="00A17FCC"/>
    <w:rsid w:val="00A202A8"/>
    <w:rsid w:val="00A2356E"/>
    <w:rsid w:val="00A24BEB"/>
    <w:rsid w:val="00A27767"/>
    <w:rsid w:val="00A31876"/>
    <w:rsid w:val="00A31DFB"/>
    <w:rsid w:val="00A31E08"/>
    <w:rsid w:val="00A32DCC"/>
    <w:rsid w:val="00A33C43"/>
    <w:rsid w:val="00A33DDE"/>
    <w:rsid w:val="00A3493C"/>
    <w:rsid w:val="00A36FCC"/>
    <w:rsid w:val="00A37F63"/>
    <w:rsid w:val="00A4037E"/>
    <w:rsid w:val="00A403C3"/>
    <w:rsid w:val="00A41E5B"/>
    <w:rsid w:val="00A46DDC"/>
    <w:rsid w:val="00A478FD"/>
    <w:rsid w:val="00A51861"/>
    <w:rsid w:val="00A51FD1"/>
    <w:rsid w:val="00A5469E"/>
    <w:rsid w:val="00A56885"/>
    <w:rsid w:val="00A573B9"/>
    <w:rsid w:val="00A57B23"/>
    <w:rsid w:val="00A60364"/>
    <w:rsid w:val="00A61B20"/>
    <w:rsid w:val="00A6466F"/>
    <w:rsid w:val="00A650E9"/>
    <w:rsid w:val="00A652FC"/>
    <w:rsid w:val="00A66F39"/>
    <w:rsid w:val="00A711F9"/>
    <w:rsid w:val="00A724F8"/>
    <w:rsid w:val="00A74C08"/>
    <w:rsid w:val="00A817FF"/>
    <w:rsid w:val="00A82029"/>
    <w:rsid w:val="00A82C04"/>
    <w:rsid w:val="00A847D5"/>
    <w:rsid w:val="00A85D40"/>
    <w:rsid w:val="00A86966"/>
    <w:rsid w:val="00A879C3"/>
    <w:rsid w:val="00A90F0C"/>
    <w:rsid w:val="00A921B1"/>
    <w:rsid w:val="00A937F7"/>
    <w:rsid w:val="00A96178"/>
    <w:rsid w:val="00A97901"/>
    <w:rsid w:val="00AA0446"/>
    <w:rsid w:val="00AA6BF8"/>
    <w:rsid w:val="00AA75F3"/>
    <w:rsid w:val="00AB5561"/>
    <w:rsid w:val="00AB715A"/>
    <w:rsid w:val="00AC0D9F"/>
    <w:rsid w:val="00AC1607"/>
    <w:rsid w:val="00AC22E5"/>
    <w:rsid w:val="00AC26AA"/>
    <w:rsid w:val="00AC5226"/>
    <w:rsid w:val="00AC6F87"/>
    <w:rsid w:val="00AC743D"/>
    <w:rsid w:val="00AC771A"/>
    <w:rsid w:val="00AD047C"/>
    <w:rsid w:val="00AD262F"/>
    <w:rsid w:val="00AD61DF"/>
    <w:rsid w:val="00AD74F6"/>
    <w:rsid w:val="00AE094A"/>
    <w:rsid w:val="00AE151F"/>
    <w:rsid w:val="00AE2BD7"/>
    <w:rsid w:val="00AE5BAF"/>
    <w:rsid w:val="00AF09E6"/>
    <w:rsid w:val="00AF177A"/>
    <w:rsid w:val="00AF1C50"/>
    <w:rsid w:val="00AF355C"/>
    <w:rsid w:val="00AF52C1"/>
    <w:rsid w:val="00AF558B"/>
    <w:rsid w:val="00B04B14"/>
    <w:rsid w:val="00B05D24"/>
    <w:rsid w:val="00B11E25"/>
    <w:rsid w:val="00B136FB"/>
    <w:rsid w:val="00B15031"/>
    <w:rsid w:val="00B1553B"/>
    <w:rsid w:val="00B2121E"/>
    <w:rsid w:val="00B24C3D"/>
    <w:rsid w:val="00B267A8"/>
    <w:rsid w:val="00B27F5C"/>
    <w:rsid w:val="00B34547"/>
    <w:rsid w:val="00B35D39"/>
    <w:rsid w:val="00B36450"/>
    <w:rsid w:val="00B3646A"/>
    <w:rsid w:val="00B36D3B"/>
    <w:rsid w:val="00B37C73"/>
    <w:rsid w:val="00B4316D"/>
    <w:rsid w:val="00B47243"/>
    <w:rsid w:val="00B4789F"/>
    <w:rsid w:val="00B47BB3"/>
    <w:rsid w:val="00B52063"/>
    <w:rsid w:val="00B52A46"/>
    <w:rsid w:val="00B54173"/>
    <w:rsid w:val="00B55BAB"/>
    <w:rsid w:val="00B55C14"/>
    <w:rsid w:val="00B66351"/>
    <w:rsid w:val="00B66954"/>
    <w:rsid w:val="00B66DB0"/>
    <w:rsid w:val="00B73CCF"/>
    <w:rsid w:val="00B820E6"/>
    <w:rsid w:val="00B84E1B"/>
    <w:rsid w:val="00B85C49"/>
    <w:rsid w:val="00B87BDE"/>
    <w:rsid w:val="00B92A8B"/>
    <w:rsid w:val="00B95094"/>
    <w:rsid w:val="00B956A9"/>
    <w:rsid w:val="00B97495"/>
    <w:rsid w:val="00BA4708"/>
    <w:rsid w:val="00BA48E5"/>
    <w:rsid w:val="00BA6B3E"/>
    <w:rsid w:val="00BA7997"/>
    <w:rsid w:val="00BA7E8B"/>
    <w:rsid w:val="00BB2232"/>
    <w:rsid w:val="00BB5D31"/>
    <w:rsid w:val="00BB6B44"/>
    <w:rsid w:val="00BC205A"/>
    <w:rsid w:val="00BC4B21"/>
    <w:rsid w:val="00BD0828"/>
    <w:rsid w:val="00BD3EF8"/>
    <w:rsid w:val="00BD7215"/>
    <w:rsid w:val="00BD76A3"/>
    <w:rsid w:val="00BE1A56"/>
    <w:rsid w:val="00BE2341"/>
    <w:rsid w:val="00BE2589"/>
    <w:rsid w:val="00BF2BF9"/>
    <w:rsid w:val="00BF7128"/>
    <w:rsid w:val="00BF7B5D"/>
    <w:rsid w:val="00C035C6"/>
    <w:rsid w:val="00C03BFB"/>
    <w:rsid w:val="00C052F5"/>
    <w:rsid w:val="00C06503"/>
    <w:rsid w:val="00C06FB3"/>
    <w:rsid w:val="00C07B1C"/>
    <w:rsid w:val="00C11824"/>
    <w:rsid w:val="00C13F54"/>
    <w:rsid w:val="00C150CB"/>
    <w:rsid w:val="00C16AAE"/>
    <w:rsid w:val="00C22DC3"/>
    <w:rsid w:val="00C2520B"/>
    <w:rsid w:val="00C25577"/>
    <w:rsid w:val="00C32576"/>
    <w:rsid w:val="00C33F97"/>
    <w:rsid w:val="00C4401A"/>
    <w:rsid w:val="00C4685D"/>
    <w:rsid w:val="00C469E1"/>
    <w:rsid w:val="00C50647"/>
    <w:rsid w:val="00C50A4F"/>
    <w:rsid w:val="00C50B61"/>
    <w:rsid w:val="00C52C00"/>
    <w:rsid w:val="00C5380F"/>
    <w:rsid w:val="00C53ABB"/>
    <w:rsid w:val="00C56CE0"/>
    <w:rsid w:val="00C57083"/>
    <w:rsid w:val="00C5767C"/>
    <w:rsid w:val="00C60ABE"/>
    <w:rsid w:val="00C60DBF"/>
    <w:rsid w:val="00C61EAB"/>
    <w:rsid w:val="00C621CF"/>
    <w:rsid w:val="00C64CBB"/>
    <w:rsid w:val="00C6714B"/>
    <w:rsid w:val="00C7466C"/>
    <w:rsid w:val="00C74741"/>
    <w:rsid w:val="00C74B66"/>
    <w:rsid w:val="00C759DE"/>
    <w:rsid w:val="00C80BF1"/>
    <w:rsid w:val="00C83846"/>
    <w:rsid w:val="00C85EF0"/>
    <w:rsid w:val="00C873E0"/>
    <w:rsid w:val="00C878F3"/>
    <w:rsid w:val="00C87CA1"/>
    <w:rsid w:val="00C9009B"/>
    <w:rsid w:val="00C90F8B"/>
    <w:rsid w:val="00C93227"/>
    <w:rsid w:val="00C94967"/>
    <w:rsid w:val="00C96247"/>
    <w:rsid w:val="00C96E35"/>
    <w:rsid w:val="00CA195D"/>
    <w:rsid w:val="00CA3B30"/>
    <w:rsid w:val="00CB27AF"/>
    <w:rsid w:val="00CB5FA3"/>
    <w:rsid w:val="00CB6BF4"/>
    <w:rsid w:val="00CC0394"/>
    <w:rsid w:val="00CC05D4"/>
    <w:rsid w:val="00CC084F"/>
    <w:rsid w:val="00CC0B59"/>
    <w:rsid w:val="00CC127E"/>
    <w:rsid w:val="00CC16A7"/>
    <w:rsid w:val="00CC1F76"/>
    <w:rsid w:val="00CC45B7"/>
    <w:rsid w:val="00CC4C3E"/>
    <w:rsid w:val="00CD1811"/>
    <w:rsid w:val="00CD2871"/>
    <w:rsid w:val="00CD2CA0"/>
    <w:rsid w:val="00CD5B3C"/>
    <w:rsid w:val="00CE240E"/>
    <w:rsid w:val="00CE3569"/>
    <w:rsid w:val="00CE5713"/>
    <w:rsid w:val="00CE5990"/>
    <w:rsid w:val="00CE6E98"/>
    <w:rsid w:val="00CF0DFB"/>
    <w:rsid w:val="00CF14DE"/>
    <w:rsid w:val="00CF4309"/>
    <w:rsid w:val="00CF6680"/>
    <w:rsid w:val="00CF778E"/>
    <w:rsid w:val="00D05331"/>
    <w:rsid w:val="00D07354"/>
    <w:rsid w:val="00D11B35"/>
    <w:rsid w:val="00D15631"/>
    <w:rsid w:val="00D22964"/>
    <w:rsid w:val="00D23448"/>
    <w:rsid w:val="00D24EFE"/>
    <w:rsid w:val="00D26596"/>
    <w:rsid w:val="00D30B23"/>
    <w:rsid w:val="00D314D3"/>
    <w:rsid w:val="00D326E0"/>
    <w:rsid w:val="00D36739"/>
    <w:rsid w:val="00D40869"/>
    <w:rsid w:val="00D408D5"/>
    <w:rsid w:val="00D409F8"/>
    <w:rsid w:val="00D4556D"/>
    <w:rsid w:val="00D503F5"/>
    <w:rsid w:val="00D50827"/>
    <w:rsid w:val="00D54CEE"/>
    <w:rsid w:val="00D55204"/>
    <w:rsid w:val="00D55365"/>
    <w:rsid w:val="00D5675D"/>
    <w:rsid w:val="00D56E95"/>
    <w:rsid w:val="00D62635"/>
    <w:rsid w:val="00D64C0F"/>
    <w:rsid w:val="00D662D7"/>
    <w:rsid w:val="00D666BA"/>
    <w:rsid w:val="00D66A17"/>
    <w:rsid w:val="00D73493"/>
    <w:rsid w:val="00D736B2"/>
    <w:rsid w:val="00D7602E"/>
    <w:rsid w:val="00D76A08"/>
    <w:rsid w:val="00D807F9"/>
    <w:rsid w:val="00D80AA5"/>
    <w:rsid w:val="00D80BE6"/>
    <w:rsid w:val="00D8131C"/>
    <w:rsid w:val="00D81776"/>
    <w:rsid w:val="00D818AC"/>
    <w:rsid w:val="00D83E69"/>
    <w:rsid w:val="00D842ED"/>
    <w:rsid w:val="00D9115C"/>
    <w:rsid w:val="00D94EB1"/>
    <w:rsid w:val="00D9580B"/>
    <w:rsid w:val="00D9637E"/>
    <w:rsid w:val="00D977EF"/>
    <w:rsid w:val="00DA2664"/>
    <w:rsid w:val="00DA2E20"/>
    <w:rsid w:val="00DA38A4"/>
    <w:rsid w:val="00DA40D7"/>
    <w:rsid w:val="00DA466E"/>
    <w:rsid w:val="00DA7BFC"/>
    <w:rsid w:val="00DB3D4B"/>
    <w:rsid w:val="00DB411C"/>
    <w:rsid w:val="00DB6426"/>
    <w:rsid w:val="00DB6796"/>
    <w:rsid w:val="00DB7710"/>
    <w:rsid w:val="00DC0493"/>
    <w:rsid w:val="00DC0C27"/>
    <w:rsid w:val="00DC2391"/>
    <w:rsid w:val="00DC5E89"/>
    <w:rsid w:val="00DD00DC"/>
    <w:rsid w:val="00DD084B"/>
    <w:rsid w:val="00DD281B"/>
    <w:rsid w:val="00DD28AB"/>
    <w:rsid w:val="00DD31AD"/>
    <w:rsid w:val="00DD562E"/>
    <w:rsid w:val="00DD5F3F"/>
    <w:rsid w:val="00DD7409"/>
    <w:rsid w:val="00DE2173"/>
    <w:rsid w:val="00DE2F62"/>
    <w:rsid w:val="00DF1834"/>
    <w:rsid w:val="00DF2EAD"/>
    <w:rsid w:val="00DF6A67"/>
    <w:rsid w:val="00E11AFC"/>
    <w:rsid w:val="00E14EE4"/>
    <w:rsid w:val="00E1505B"/>
    <w:rsid w:val="00E15589"/>
    <w:rsid w:val="00E20351"/>
    <w:rsid w:val="00E21CD9"/>
    <w:rsid w:val="00E222A5"/>
    <w:rsid w:val="00E270A5"/>
    <w:rsid w:val="00E27802"/>
    <w:rsid w:val="00E36237"/>
    <w:rsid w:val="00E4142C"/>
    <w:rsid w:val="00E422CB"/>
    <w:rsid w:val="00E427B7"/>
    <w:rsid w:val="00E457AF"/>
    <w:rsid w:val="00E50517"/>
    <w:rsid w:val="00E5285E"/>
    <w:rsid w:val="00E5653A"/>
    <w:rsid w:val="00E63BB6"/>
    <w:rsid w:val="00E64F2D"/>
    <w:rsid w:val="00E66BE8"/>
    <w:rsid w:val="00E677F9"/>
    <w:rsid w:val="00E70C80"/>
    <w:rsid w:val="00E7125B"/>
    <w:rsid w:val="00E73958"/>
    <w:rsid w:val="00E762C6"/>
    <w:rsid w:val="00E76A93"/>
    <w:rsid w:val="00E81A93"/>
    <w:rsid w:val="00E86B23"/>
    <w:rsid w:val="00E86D2E"/>
    <w:rsid w:val="00E95730"/>
    <w:rsid w:val="00E96B68"/>
    <w:rsid w:val="00E978C1"/>
    <w:rsid w:val="00EA147D"/>
    <w:rsid w:val="00EA4E4E"/>
    <w:rsid w:val="00EB1029"/>
    <w:rsid w:val="00EB1378"/>
    <w:rsid w:val="00EB1E6F"/>
    <w:rsid w:val="00EB430E"/>
    <w:rsid w:val="00EB76DA"/>
    <w:rsid w:val="00EC0672"/>
    <w:rsid w:val="00EC5325"/>
    <w:rsid w:val="00EC5327"/>
    <w:rsid w:val="00EC59A2"/>
    <w:rsid w:val="00EC6416"/>
    <w:rsid w:val="00ED3512"/>
    <w:rsid w:val="00ED4AF5"/>
    <w:rsid w:val="00ED72ED"/>
    <w:rsid w:val="00EE09FF"/>
    <w:rsid w:val="00EE19D4"/>
    <w:rsid w:val="00EF45E5"/>
    <w:rsid w:val="00EF721B"/>
    <w:rsid w:val="00F016EB"/>
    <w:rsid w:val="00F065CB"/>
    <w:rsid w:val="00F07B6C"/>
    <w:rsid w:val="00F131A7"/>
    <w:rsid w:val="00F13925"/>
    <w:rsid w:val="00F1554E"/>
    <w:rsid w:val="00F16C18"/>
    <w:rsid w:val="00F207E4"/>
    <w:rsid w:val="00F220DC"/>
    <w:rsid w:val="00F238BE"/>
    <w:rsid w:val="00F23C06"/>
    <w:rsid w:val="00F23F75"/>
    <w:rsid w:val="00F25D2E"/>
    <w:rsid w:val="00F3107B"/>
    <w:rsid w:val="00F31701"/>
    <w:rsid w:val="00F321BE"/>
    <w:rsid w:val="00F3228C"/>
    <w:rsid w:val="00F33AD9"/>
    <w:rsid w:val="00F40B25"/>
    <w:rsid w:val="00F414DD"/>
    <w:rsid w:val="00F437CF"/>
    <w:rsid w:val="00F43882"/>
    <w:rsid w:val="00F44CA0"/>
    <w:rsid w:val="00F457B1"/>
    <w:rsid w:val="00F51283"/>
    <w:rsid w:val="00F526B1"/>
    <w:rsid w:val="00F52F0E"/>
    <w:rsid w:val="00F53AC6"/>
    <w:rsid w:val="00F54598"/>
    <w:rsid w:val="00F547D1"/>
    <w:rsid w:val="00F57572"/>
    <w:rsid w:val="00F57EEE"/>
    <w:rsid w:val="00F613F6"/>
    <w:rsid w:val="00F62ECE"/>
    <w:rsid w:val="00F63764"/>
    <w:rsid w:val="00F6705F"/>
    <w:rsid w:val="00F72BBD"/>
    <w:rsid w:val="00F81547"/>
    <w:rsid w:val="00F83204"/>
    <w:rsid w:val="00F86161"/>
    <w:rsid w:val="00F91AA4"/>
    <w:rsid w:val="00F925BB"/>
    <w:rsid w:val="00F93CC1"/>
    <w:rsid w:val="00F96423"/>
    <w:rsid w:val="00F96C72"/>
    <w:rsid w:val="00FA0B47"/>
    <w:rsid w:val="00FA0EFB"/>
    <w:rsid w:val="00FA4831"/>
    <w:rsid w:val="00FB14B0"/>
    <w:rsid w:val="00FB1797"/>
    <w:rsid w:val="00FB1ED0"/>
    <w:rsid w:val="00FB3F15"/>
    <w:rsid w:val="00FB4BF0"/>
    <w:rsid w:val="00FB578D"/>
    <w:rsid w:val="00FB583A"/>
    <w:rsid w:val="00FB6A71"/>
    <w:rsid w:val="00FC085D"/>
    <w:rsid w:val="00FC2071"/>
    <w:rsid w:val="00FC226B"/>
    <w:rsid w:val="00FC3490"/>
    <w:rsid w:val="00FC34C5"/>
    <w:rsid w:val="00FC6343"/>
    <w:rsid w:val="00FC6F75"/>
    <w:rsid w:val="00FD3EB5"/>
    <w:rsid w:val="00FD6350"/>
    <w:rsid w:val="00FE009A"/>
    <w:rsid w:val="00FE3283"/>
    <w:rsid w:val="00FE379B"/>
    <w:rsid w:val="00FE3816"/>
    <w:rsid w:val="00FE42FA"/>
    <w:rsid w:val="00FE5430"/>
    <w:rsid w:val="00FE7FB7"/>
    <w:rsid w:val="00FF048B"/>
    <w:rsid w:val="00FF070B"/>
    <w:rsid w:val="00FF3865"/>
    <w:rsid w:val="00FF62DC"/>
    <w:rsid w:val="00FF6CBD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3B8D74AB"/>
  <w15:docId w15:val="{F36637C3-D02B-497B-B3F6-95240090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8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D66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06D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9"/>
    <w:qFormat/>
    <w:rsid w:val="00432C8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F238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locked/>
    <w:rsid w:val="00432C85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rsid w:val="00432C85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432C85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32C85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432C85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432C85"/>
    <w:rPr>
      <w:rFonts w:cs="Times New Roman"/>
      <w:color w:val="0000FF"/>
      <w:u w:val="single"/>
    </w:rPr>
  </w:style>
  <w:style w:type="paragraph" w:customStyle="1" w:styleId="Default">
    <w:name w:val="Default"/>
    <w:rsid w:val="002A27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55BAB"/>
    <w:pPr>
      <w:jc w:val="both"/>
    </w:pPr>
    <w:rPr>
      <w:rFonts w:eastAsia="Calibri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55BAB"/>
    <w:rPr>
      <w:rFonts w:ascii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8163C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05D60"/>
    <w:pPr>
      <w:spacing w:before="100" w:beforeAutospacing="1" w:after="100" w:afterAutospacing="1"/>
    </w:pPr>
    <w:rPr>
      <w:rFonts w:eastAsia="Calibri"/>
    </w:rPr>
  </w:style>
  <w:style w:type="paragraph" w:styleId="Pr-formataoHTML">
    <w:name w:val="HTML Preformatted"/>
    <w:basedOn w:val="Normal"/>
    <w:link w:val="Pr-formataoHTMLChar"/>
    <w:uiPriority w:val="99"/>
    <w:semiHidden/>
    <w:rsid w:val="00712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locked/>
    <w:rsid w:val="00712A00"/>
    <w:rPr>
      <w:rFonts w:ascii="Courier New" w:hAnsi="Courier New" w:cs="Courier New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12A0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rsid w:val="00C53ABB"/>
    <w:rPr>
      <w:rFonts w:ascii="Arial" w:eastAsia="Calibri" w:hAnsi="Arial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C53ABB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rsid w:val="00CC4C3E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C4C3E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locked/>
    <w:rsid w:val="00CC4C3E"/>
    <w:rPr>
      <w:rFonts w:cs="Times New Roman"/>
      <w:i/>
      <w:iCs/>
    </w:rPr>
  </w:style>
  <w:style w:type="character" w:customStyle="1" w:styleId="st1">
    <w:name w:val="st1"/>
    <w:uiPriority w:val="99"/>
    <w:rsid w:val="00AC771A"/>
    <w:rPr>
      <w:rFonts w:cs="Times New Roman"/>
    </w:rPr>
  </w:style>
  <w:style w:type="character" w:customStyle="1" w:styleId="ft">
    <w:name w:val="ft"/>
    <w:rsid w:val="001B5536"/>
    <w:rPr>
      <w:rFonts w:cs="Times New Roman"/>
    </w:rPr>
  </w:style>
  <w:style w:type="paragraph" w:customStyle="1" w:styleId="NoSpacing1">
    <w:name w:val="No Spacing1"/>
    <w:basedOn w:val="Normal"/>
    <w:uiPriority w:val="99"/>
    <w:rsid w:val="00B1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87BDE"/>
  </w:style>
  <w:style w:type="paragraph" w:styleId="Ttulo">
    <w:name w:val="Title"/>
    <w:basedOn w:val="Normal"/>
    <w:next w:val="Normal"/>
    <w:link w:val="TtuloChar"/>
    <w:qFormat/>
    <w:locked/>
    <w:rsid w:val="003F08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3F08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rpo">
    <w:name w:val="Corpo"/>
    <w:rsid w:val="008A7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8A7F4C"/>
    <w:rPr>
      <w:rFonts w:cs="Times New Roman"/>
      <w:color w:val="0000FF"/>
      <w:u w:val="single"/>
    </w:rPr>
  </w:style>
  <w:style w:type="numbering" w:customStyle="1" w:styleId="Hfen">
    <w:name w:val="Hífen"/>
    <w:rsid w:val="006E1667"/>
    <w:pPr>
      <w:numPr>
        <w:numId w:val="14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5F1442"/>
    <w:rPr>
      <w:color w:val="800080"/>
      <w:u w:val="single"/>
    </w:rPr>
  </w:style>
  <w:style w:type="character" w:customStyle="1" w:styleId="Ttulo2Char">
    <w:name w:val="Título 2 Char"/>
    <w:basedOn w:val="Fontepargpadro"/>
    <w:link w:val="Ttulo2"/>
    <w:semiHidden/>
    <w:rsid w:val="00406D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5A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5AF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365AF"/>
    <w:rPr>
      <w:vertAlign w:val="superscript"/>
    </w:rPr>
  </w:style>
  <w:style w:type="paragraph" w:customStyle="1" w:styleId="western">
    <w:name w:val="western"/>
    <w:basedOn w:val="Normal"/>
    <w:rsid w:val="001438F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D66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2B6525"/>
  </w:style>
  <w:style w:type="paragraph" w:styleId="Destinatrio">
    <w:name w:val="envelope address"/>
    <w:basedOn w:val="Normal"/>
    <w:uiPriority w:val="99"/>
    <w:unhideWhenUsed/>
    <w:rsid w:val="00ED3512"/>
    <w:pPr>
      <w:framePr w:w="7938" w:h="1984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ED351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5Char">
    <w:name w:val="Título 5 Char"/>
    <w:basedOn w:val="Fontepargpadro"/>
    <w:link w:val="Ttulo5"/>
    <w:semiHidden/>
    <w:rsid w:val="00F238B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7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79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62BA-A117-4593-AFD7-6C3CE4E7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Circular FNP 025/2018</vt:lpstr>
    </vt:vector>
  </TitlesOfParts>
  <Company>Microsoft</Company>
  <LinksUpToDate>false</LinksUpToDate>
  <CharactersWithSpaces>5235</CharactersWithSpaces>
  <SharedDoc>false</SharedDoc>
  <HLinks>
    <vt:vector size="12" baseType="variant">
      <vt:variant>
        <vt:i4>3211334</vt:i4>
      </vt:variant>
      <vt:variant>
        <vt:i4>3</vt:i4>
      </vt:variant>
      <vt:variant>
        <vt:i4>0</vt:i4>
      </vt:variant>
      <vt:variant>
        <vt:i4>5</vt:i4>
      </vt:variant>
      <vt:variant>
        <vt:lpwstr>mailto:secretaria@fnp.org.br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http://www.fnp.org.br/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Circular FNP 025/2018</dc:title>
  <dc:creator>Ingrid</dc:creator>
  <cp:lastModifiedBy>Livia Palmieri Betinelli</cp:lastModifiedBy>
  <cp:revision>2</cp:revision>
  <cp:lastPrinted>2019-02-19T17:50:00Z</cp:lastPrinted>
  <dcterms:created xsi:type="dcterms:W3CDTF">2020-01-27T14:56:00Z</dcterms:created>
  <dcterms:modified xsi:type="dcterms:W3CDTF">2020-01-27T14:56:00Z</dcterms:modified>
</cp:coreProperties>
</file>